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A77D" w14:textId="34B42D61" w:rsidR="003F1C28" w:rsidRPr="00E15EC4" w:rsidRDefault="003F1C28" w:rsidP="003F7195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Zeichen: 6201</w:t>
      </w:r>
    </w:p>
    <w:p w14:paraId="3025033B" w14:textId="77777777" w:rsidR="003F1C28" w:rsidRPr="00E15EC4" w:rsidRDefault="003F1C28" w:rsidP="003F7195">
      <w:pPr>
        <w:rPr>
          <w:rFonts w:ascii="Arial" w:hAnsi="Arial" w:cs="Arial"/>
          <w:sz w:val="20"/>
          <w:szCs w:val="20"/>
        </w:rPr>
      </w:pPr>
    </w:p>
    <w:p w14:paraId="2067C78C" w14:textId="0D166B74" w:rsidR="003F7195" w:rsidRPr="00E15EC4" w:rsidRDefault="003F7195" w:rsidP="003F7195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Unsichtbare</w:t>
      </w:r>
      <w:r w:rsidR="009843EB" w:rsidRPr="00E15EC4">
        <w:rPr>
          <w:rFonts w:ascii="Arial" w:hAnsi="Arial" w:cs="Arial"/>
          <w:sz w:val="20"/>
          <w:szCs w:val="20"/>
        </w:rPr>
        <w:t>s</w:t>
      </w:r>
      <w:r w:rsidRPr="00E15EC4">
        <w:rPr>
          <w:rFonts w:ascii="Arial" w:hAnsi="Arial" w:cs="Arial"/>
          <w:sz w:val="20"/>
          <w:szCs w:val="20"/>
        </w:rPr>
        <w:t xml:space="preserve"> sichtbar machen</w:t>
      </w:r>
    </w:p>
    <w:p w14:paraId="485F0912" w14:textId="77777777" w:rsidR="003F7195" w:rsidRPr="00E15EC4" w:rsidRDefault="003F7195" w:rsidP="003F7195">
      <w:pPr>
        <w:rPr>
          <w:rFonts w:ascii="Arial" w:hAnsi="Arial" w:cs="Arial"/>
          <w:sz w:val="20"/>
          <w:szCs w:val="20"/>
        </w:rPr>
      </w:pPr>
    </w:p>
    <w:p w14:paraId="00EBCEC3" w14:textId="77777777" w:rsidR="00AC6ACC" w:rsidRPr="00E15EC4" w:rsidRDefault="003F7195" w:rsidP="00AC6ACC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 xml:space="preserve">Mit </w:t>
      </w:r>
      <w:r w:rsidR="009843EB" w:rsidRPr="00E15EC4">
        <w:rPr>
          <w:rFonts w:ascii="Arial" w:hAnsi="Arial" w:cs="Arial"/>
          <w:sz w:val="20"/>
          <w:szCs w:val="20"/>
        </w:rPr>
        <w:t>seinem RadarImager</w:t>
      </w:r>
      <w:r w:rsidRPr="00E15EC4">
        <w:rPr>
          <w:rFonts w:ascii="Arial" w:hAnsi="Arial" w:cs="Arial"/>
          <w:sz w:val="20"/>
          <w:szCs w:val="20"/>
        </w:rPr>
        <w:t xml:space="preserve"> durchleuchtet Balluff Verpackungen auf Vollständigkeit</w:t>
      </w:r>
      <w:r w:rsidR="00645424" w:rsidRPr="00E15EC4">
        <w:rPr>
          <w:rFonts w:ascii="Arial" w:hAnsi="Arial" w:cs="Arial"/>
          <w:sz w:val="20"/>
          <w:szCs w:val="20"/>
        </w:rPr>
        <w:t xml:space="preserve">, </w:t>
      </w:r>
      <w:r w:rsidRPr="00E15EC4">
        <w:rPr>
          <w:rFonts w:ascii="Arial" w:hAnsi="Arial" w:cs="Arial"/>
          <w:sz w:val="20"/>
          <w:szCs w:val="20"/>
        </w:rPr>
        <w:t>Unversehrtheit</w:t>
      </w:r>
      <w:r w:rsidR="00645424" w:rsidRPr="00E15EC4">
        <w:rPr>
          <w:rFonts w:ascii="Arial" w:hAnsi="Arial" w:cs="Arial"/>
          <w:sz w:val="20"/>
          <w:szCs w:val="20"/>
        </w:rPr>
        <w:t xml:space="preserve"> und Fremdkörper</w:t>
      </w:r>
      <w:r w:rsidRPr="00E15EC4">
        <w:rPr>
          <w:rFonts w:ascii="Arial" w:hAnsi="Arial" w:cs="Arial"/>
          <w:sz w:val="20"/>
          <w:szCs w:val="20"/>
        </w:rPr>
        <w:t xml:space="preserve">. Kunden profitieren dabei von einer </w:t>
      </w:r>
      <w:r w:rsidR="00706C87" w:rsidRPr="00E15EC4">
        <w:rPr>
          <w:rFonts w:ascii="Arial" w:hAnsi="Arial" w:cs="Arial"/>
          <w:sz w:val="20"/>
          <w:szCs w:val="20"/>
        </w:rPr>
        <w:t>effizienten</w:t>
      </w:r>
      <w:r w:rsidRPr="00E15EC4">
        <w:rPr>
          <w:rFonts w:ascii="Arial" w:hAnsi="Arial" w:cs="Arial"/>
          <w:sz w:val="20"/>
          <w:szCs w:val="20"/>
        </w:rPr>
        <w:t xml:space="preserve"> </w:t>
      </w:r>
      <w:r w:rsidR="00CA24B5" w:rsidRPr="00E15EC4">
        <w:rPr>
          <w:rFonts w:ascii="Arial" w:hAnsi="Arial" w:cs="Arial"/>
          <w:sz w:val="20"/>
          <w:szCs w:val="20"/>
        </w:rPr>
        <w:t xml:space="preserve">in-line </w:t>
      </w:r>
      <w:r w:rsidRPr="00E15EC4">
        <w:rPr>
          <w:rFonts w:ascii="Arial" w:hAnsi="Arial" w:cs="Arial"/>
          <w:sz w:val="20"/>
          <w:szCs w:val="20"/>
        </w:rPr>
        <w:t>Qualitätskontrolle.</w:t>
      </w:r>
    </w:p>
    <w:p w14:paraId="314F14DD" w14:textId="77777777" w:rsidR="00051C66" w:rsidRPr="00E15EC4" w:rsidRDefault="00051C66" w:rsidP="00AC6ACC">
      <w:pPr>
        <w:rPr>
          <w:rFonts w:ascii="Arial" w:hAnsi="Arial" w:cs="Arial"/>
          <w:sz w:val="20"/>
          <w:szCs w:val="20"/>
        </w:rPr>
      </w:pPr>
    </w:p>
    <w:p w14:paraId="41E02EF0" w14:textId="614D025A" w:rsidR="00035C9B" w:rsidRPr="00E15EC4" w:rsidRDefault="008C68E2" w:rsidP="005C601C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Pharmazeutische Produkte</w:t>
      </w:r>
      <w:r w:rsidR="00BE048E" w:rsidRPr="00E15EC4">
        <w:rPr>
          <w:rFonts w:ascii="Arial" w:hAnsi="Arial" w:cs="Arial"/>
          <w:sz w:val="20"/>
          <w:szCs w:val="20"/>
        </w:rPr>
        <w:t xml:space="preserve"> </w:t>
      </w:r>
      <w:r w:rsidR="00706C87" w:rsidRPr="00E15EC4">
        <w:rPr>
          <w:rFonts w:ascii="Arial" w:hAnsi="Arial" w:cs="Arial"/>
          <w:sz w:val="20"/>
          <w:szCs w:val="20"/>
        </w:rPr>
        <w:t xml:space="preserve">stellen </w:t>
      </w:r>
      <w:r w:rsidR="00BE048E" w:rsidRPr="00E15EC4">
        <w:rPr>
          <w:rFonts w:ascii="Arial" w:hAnsi="Arial" w:cs="Arial"/>
          <w:sz w:val="20"/>
          <w:szCs w:val="20"/>
        </w:rPr>
        <w:t xml:space="preserve">oft </w:t>
      </w:r>
      <w:r w:rsidR="007F56A7" w:rsidRPr="00E15EC4">
        <w:rPr>
          <w:rFonts w:ascii="Arial" w:hAnsi="Arial" w:cs="Arial"/>
          <w:sz w:val="20"/>
          <w:szCs w:val="20"/>
        </w:rPr>
        <w:t>hohe Anforderungen an</w:t>
      </w:r>
      <w:r w:rsidR="00AC6ACC" w:rsidRPr="00E15EC4">
        <w:rPr>
          <w:rFonts w:ascii="Arial" w:hAnsi="Arial" w:cs="Arial"/>
          <w:sz w:val="20"/>
          <w:szCs w:val="20"/>
        </w:rPr>
        <w:t xml:space="preserve"> Verpackungs</w:t>
      </w:r>
      <w:r w:rsidR="00452C1D" w:rsidRPr="00E15EC4">
        <w:rPr>
          <w:rFonts w:ascii="Arial" w:hAnsi="Arial" w:cs="Arial"/>
          <w:sz w:val="20"/>
          <w:szCs w:val="20"/>
        </w:rPr>
        <w:t>-</w:t>
      </w:r>
      <w:r w:rsidR="00AC6ACC" w:rsidRPr="00E15EC4">
        <w:rPr>
          <w:rFonts w:ascii="Arial" w:hAnsi="Arial" w:cs="Arial"/>
          <w:sz w:val="20"/>
          <w:szCs w:val="20"/>
        </w:rPr>
        <w:t xml:space="preserve"> und Logistikkonzepte. </w:t>
      </w:r>
      <w:r w:rsidR="00B17A52" w:rsidRPr="00E15EC4">
        <w:rPr>
          <w:rFonts w:ascii="Arial" w:hAnsi="Arial" w:cs="Arial"/>
          <w:sz w:val="20"/>
          <w:szCs w:val="20"/>
        </w:rPr>
        <w:t>Dazu kommt</w:t>
      </w:r>
      <w:r w:rsidR="00645424" w:rsidRPr="00E15EC4">
        <w:rPr>
          <w:rFonts w:ascii="Arial" w:hAnsi="Arial" w:cs="Arial"/>
          <w:sz w:val="20"/>
          <w:szCs w:val="20"/>
        </w:rPr>
        <w:t xml:space="preserve">, dass </w:t>
      </w:r>
      <w:r w:rsidR="00706C87" w:rsidRPr="00E15EC4">
        <w:rPr>
          <w:rFonts w:ascii="Arial" w:hAnsi="Arial" w:cs="Arial"/>
          <w:sz w:val="20"/>
          <w:szCs w:val="20"/>
        </w:rPr>
        <w:t>2022 die</w:t>
      </w:r>
      <w:r w:rsidR="00B17A52" w:rsidRPr="00E15EC4">
        <w:rPr>
          <w:rFonts w:ascii="Arial" w:hAnsi="Arial" w:cs="Arial"/>
          <w:sz w:val="20"/>
          <w:szCs w:val="20"/>
        </w:rPr>
        <w:t xml:space="preserve"> Arzneimittelkommission der deutschen Apotheken (AMK) </w:t>
      </w:r>
      <w:r w:rsidR="00A81A4C" w:rsidRPr="00E15EC4">
        <w:rPr>
          <w:rFonts w:ascii="Arial" w:hAnsi="Arial" w:cs="Arial"/>
          <w:sz w:val="20"/>
          <w:szCs w:val="20"/>
        </w:rPr>
        <w:t xml:space="preserve">7.182 Spontanberichte zu vermuteten Qualitätsmängeln und unerwünschten Wirkungen von Arzneimitteln aus 4.049 verschiedenen </w:t>
      </w:r>
      <w:r w:rsidR="00574D0E" w:rsidRPr="00E15EC4">
        <w:rPr>
          <w:rFonts w:ascii="Arial" w:hAnsi="Arial" w:cs="Arial"/>
          <w:sz w:val="20"/>
          <w:szCs w:val="20"/>
        </w:rPr>
        <w:t>(</w:t>
      </w:r>
      <w:r w:rsidR="00A81A4C" w:rsidRPr="00E15EC4">
        <w:rPr>
          <w:rFonts w:ascii="Arial" w:hAnsi="Arial" w:cs="Arial"/>
          <w:sz w:val="20"/>
          <w:szCs w:val="20"/>
        </w:rPr>
        <w:t>Krankenhaus-)</w:t>
      </w:r>
      <w:r w:rsidR="00B04681" w:rsidRPr="00E15EC4">
        <w:rPr>
          <w:rFonts w:ascii="Arial" w:hAnsi="Arial" w:cs="Arial"/>
          <w:sz w:val="20"/>
          <w:szCs w:val="20"/>
        </w:rPr>
        <w:t xml:space="preserve"> </w:t>
      </w:r>
      <w:r w:rsidR="00A81A4C" w:rsidRPr="00E15EC4">
        <w:rPr>
          <w:rFonts w:ascii="Arial" w:hAnsi="Arial" w:cs="Arial"/>
          <w:sz w:val="20"/>
          <w:szCs w:val="20"/>
        </w:rPr>
        <w:t>Apotheken</w:t>
      </w:r>
      <w:r w:rsidR="00645424" w:rsidRPr="00E15EC4">
        <w:rPr>
          <w:rFonts w:ascii="Arial" w:hAnsi="Arial" w:cs="Arial"/>
          <w:sz w:val="20"/>
          <w:szCs w:val="20"/>
        </w:rPr>
        <w:t xml:space="preserve"> erhielt</w:t>
      </w:r>
      <w:r w:rsidR="00A81A4C" w:rsidRPr="00E15EC4">
        <w:rPr>
          <w:rFonts w:ascii="Arial" w:hAnsi="Arial" w:cs="Arial"/>
          <w:sz w:val="20"/>
          <w:szCs w:val="20"/>
        </w:rPr>
        <w:t xml:space="preserve">. Unter den </w:t>
      </w:r>
      <w:r w:rsidR="00706C87" w:rsidRPr="00E15EC4">
        <w:rPr>
          <w:rFonts w:ascii="Arial" w:hAnsi="Arial" w:cs="Arial"/>
          <w:sz w:val="20"/>
          <w:szCs w:val="20"/>
        </w:rPr>
        <w:t>4</w:t>
      </w:r>
      <w:r w:rsidR="00B04681" w:rsidRPr="00E15EC4">
        <w:rPr>
          <w:rFonts w:ascii="Arial" w:hAnsi="Arial" w:cs="Arial"/>
          <w:sz w:val="20"/>
          <w:szCs w:val="20"/>
        </w:rPr>
        <w:t>.</w:t>
      </w:r>
      <w:r w:rsidR="00706C87" w:rsidRPr="00E15EC4">
        <w:rPr>
          <w:rFonts w:ascii="Arial" w:hAnsi="Arial" w:cs="Arial"/>
          <w:sz w:val="20"/>
          <w:szCs w:val="20"/>
        </w:rPr>
        <w:t xml:space="preserve">843 </w:t>
      </w:r>
      <w:r w:rsidR="00A81A4C" w:rsidRPr="00E15EC4">
        <w:rPr>
          <w:rFonts w:ascii="Arial" w:hAnsi="Arial" w:cs="Arial"/>
          <w:sz w:val="20"/>
          <w:szCs w:val="20"/>
        </w:rPr>
        <w:t>Qualitätsmängeln wurden, wie in den Jahren zuvor, am häufigsten Verpackungsfehler gemeldet (</w:t>
      </w:r>
      <w:r w:rsidR="00706C87" w:rsidRPr="00E15EC4">
        <w:rPr>
          <w:rFonts w:ascii="Arial" w:hAnsi="Arial" w:cs="Arial"/>
          <w:sz w:val="20"/>
          <w:szCs w:val="20"/>
        </w:rPr>
        <w:t>202</w:t>
      </w:r>
      <w:r w:rsidR="00574D0E" w:rsidRPr="00E15EC4">
        <w:rPr>
          <w:rFonts w:ascii="Arial" w:hAnsi="Arial" w:cs="Arial"/>
          <w:sz w:val="20"/>
          <w:szCs w:val="20"/>
        </w:rPr>
        <w:t>2</w:t>
      </w:r>
      <w:r w:rsidR="00706C87" w:rsidRPr="00E15EC4">
        <w:rPr>
          <w:rFonts w:ascii="Arial" w:hAnsi="Arial" w:cs="Arial"/>
          <w:sz w:val="20"/>
          <w:szCs w:val="20"/>
        </w:rPr>
        <w:t xml:space="preserve">: </w:t>
      </w:r>
      <w:r w:rsidR="00A81A4C" w:rsidRPr="00E15EC4">
        <w:rPr>
          <w:rFonts w:ascii="Arial" w:hAnsi="Arial" w:cs="Arial"/>
          <w:sz w:val="20"/>
          <w:szCs w:val="20"/>
        </w:rPr>
        <w:t xml:space="preserve">2180 = 45%). </w:t>
      </w:r>
      <w:r w:rsidR="00CA24B5" w:rsidRPr="00E15EC4">
        <w:rPr>
          <w:rFonts w:ascii="Arial" w:hAnsi="Arial" w:cs="Arial"/>
          <w:sz w:val="20"/>
          <w:szCs w:val="20"/>
        </w:rPr>
        <w:t>Das erfordert flexible Produktionslinien mit einer 100%igen in-line-Qualitätskontrolle am Ende des Verpackungsprozesses.</w:t>
      </w:r>
    </w:p>
    <w:p w14:paraId="5075800F" w14:textId="21F8A9BC" w:rsidR="00232288" w:rsidRPr="00E15EC4" w:rsidRDefault="0084052C" w:rsidP="005C601C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0</w:t>
      </w:r>
    </w:p>
    <w:p w14:paraId="46BE953E" w14:textId="77777777" w:rsidR="00C91A06" w:rsidRPr="00E15EC4" w:rsidRDefault="00C91A06" w:rsidP="004154B2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color w:val="000000" w:themeColor="text1"/>
          <w:sz w:val="20"/>
          <w:szCs w:val="20"/>
        </w:rPr>
        <w:t>Laut</w:t>
      </w:r>
      <w:r w:rsidR="00706C87" w:rsidRPr="00E15EC4">
        <w:rPr>
          <w:rFonts w:ascii="Arial" w:hAnsi="Arial" w:cs="Arial"/>
          <w:color w:val="000000" w:themeColor="text1"/>
          <w:sz w:val="20"/>
          <w:szCs w:val="20"/>
        </w:rPr>
        <w:t xml:space="preserve"> Bundesamt für Verbraucherschutz und Lebensmittelsicherheit </w:t>
      </w:r>
      <w:r w:rsidR="00963DAD" w:rsidRPr="00E15EC4">
        <w:rPr>
          <w:rFonts w:ascii="Arial" w:hAnsi="Arial" w:cs="Arial"/>
          <w:color w:val="000000" w:themeColor="text1"/>
          <w:sz w:val="20"/>
          <w:szCs w:val="20"/>
        </w:rPr>
        <w:t>gab es</w:t>
      </w:r>
      <w:r w:rsidRPr="00E15E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635BD" w:rsidRPr="00E15EC4">
        <w:rPr>
          <w:rFonts w:ascii="Arial" w:hAnsi="Arial" w:cs="Arial"/>
          <w:color w:val="000000" w:themeColor="text1"/>
          <w:sz w:val="20"/>
          <w:szCs w:val="20"/>
        </w:rPr>
        <w:t xml:space="preserve">2023 </w:t>
      </w:r>
      <w:r w:rsidR="00CA24B5" w:rsidRPr="00E15EC4">
        <w:rPr>
          <w:rFonts w:ascii="Arial" w:hAnsi="Arial" w:cs="Arial"/>
          <w:sz w:val="20"/>
          <w:szCs w:val="20"/>
        </w:rPr>
        <w:t>46 Meldungen</w:t>
      </w:r>
      <w:r w:rsidR="00CA24B5" w:rsidRPr="00E15E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635BD" w:rsidRPr="00E15EC4">
        <w:rPr>
          <w:rFonts w:ascii="Arial" w:hAnsi="Arial" w:cs="Arial"/>
          <w:color w:val="000000" w:themeColor="text1"/>
          <w:sz w:val="20"/>
          <w:szCs w:val="20"/>
        </w:rPr>
        <w:t>zu</w:t>
      </w:r>
      <w:r w:rsidRPr="00E15EC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15EC4">
        <w:rPr>
          <w:rFonts w:ascii="Arial" w:hAnsi="Arial" w:cs="Arial"/>
          <w:sz w:val="20"/>
          <w:szCs w:val="20"/>
        </w:rPr>
        <w:t>in Lebensmitteln</w:t>
      </w:r>
      <w:r w:rsidR="00CA24B5" w:rsidRPr="00E15EC4">
        <w:rPr>
          <w:rFonts w:ascii="Arial" w:hAnsi="Arial" w:cs="Arial"/>
          <w:sz w:val="20"/>
          <w:szCs w:val="20"/>
        </w:rPr>
        <w:t xml:space="preserve"> gefundenen Fremdkörpern</w:t>
      </w:r>
      <w:r w:rsidR="00645424" w:rsidRPr="00E15EC4">
        <w:rPr>
          <w:rFonts w:ascii="Arial" w:hAnsi="Arial" w:cs="Arial"/>
          <w:sz w:val="20"/>
          <w:szCs w:val="20"/>
        </w:rPr>
        <w:t>.</w:t>
      </w:r>
      <w:r w:rsidR="00452C1D" w:rsidRPr="00E15EC4">
        <w:rPr>
          <w:rFonts w:ascii="Arial" w:hAnsi="Arial" w:cs="Arial"/>
          <w:color w:val="000000" w:themeColor="text1"/>
          <w:sz w:val="20"/>
          <w:szCs w:val="20"/>
        </w:rPr>
        <w:t xml:space="preserve"> Deshalb geht es in der Lebensmittelindustrie um das Sicherstellen, dass keine Produkte in den Handel kommen, die evtl. Fremdkörper </w:t>
      </w:r>
      <w:r w:rsidR="00CD7044" w:rsidRPr="00E15EC4">
        <w:rPr>
          <w:rFonts w:ascii="Arial" w:hAnsi="Arial" w:cs="Arial"/>
          <w:color w:val="000000" w:themeColor="text1"/>
          <w:sz w:val="20"/>
          <w:szCs w:val="20"/>
        </w:rPr>
        <w:t>ent</w:t>
      </w:r>
      <w:r w:rsidR="00452C1D" w:rsidRPr="00E15EC4">
        <w:rPr>
          <w:rFonts w:ascii="Arial" w:hAnsi="Arial" w:cs="Arial"/>
          <w:color w:val="000000" w:themeColor="text1"/>
          <w:sz w:val="20"/>
          <w:szCs w:val="20"/>
        </w:rPr>
        <w:t>halten.</w:t>
      </w:r>
    </w:p>
    <w:p w14:paraId="1870448A" w14:textId="77777777" w:rsidR="003F7195" w:rsidRPr="00E15EC4" w:rsidRDefault="003F7195" w:rsidP="0075297B">
      <w:pPr>
        <w:rPr>
          <w:rFonts w:ascii="Arial" w:hAnsi="Arial" w:cs="Arial"/>
          <w:sz w:val="20"/>
          <w:szCs w:val="20"/>
        </w:rPr>
      </w:pPr>
    </w:p>
    <w:p w14:paraId="260233E2" w14:textId="19FA9DC4" w:rsidR="007F56A7" w:rsidRPr="00E15EC4" w:rsidRDefault="00421189" w:rsidP="0075297B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Wie funktioniert Radar</w:t>
      </w:r>
      <w:r w:rsidR="003A4800" w:rsidRPr="00E15EC4">
        <w:rPr>
          <w:rFonts w:ascii="Arial" w:hAnsi="Arial" w:cs="Arial"/>
          <w:sz w:val="20"/>
          <w:szCs w:val="20"/>
        </w:rPr>
        <w:t xml:space="preserve"> </w:t>
      </w:r>
      <w:r w:rsidRPr="00E15EC4">
        <w:rPr>
          <w:rFonts w:ascii="Arial" w:hAnsi="Arial" w:cs="Arial"/>
          <w:sz w:val="20"/>
          <w:szCs w:val="20"/>
        </w:rPr>
        <w:t>Imaging?</w:t>
      </w:r>
    </w:p>
    <w:p w14:paraId="3D8D1F19" w14:textId="77777777" w:rsidR="00421189" w:rsidRPr="00E15EC4" w:rsidRDefault="00421189" w:rsidP="0075297B">
      <w:pPr>
        <w:rPr>
          <w:rFonts w:ascii="Arial" w:hAnsi="Arial" w:cs="Arial"/>
          <w:sz w:val="20"/>
          <w:szCs w:val="20"/>
        </w:rPr>
      </w:pPr>
    </w:p>
    <w:p w14:paraId="69EECC2F" w14:textId="5AEB08F3" w:rsidR="007F56A7" w:rsidRPr="00E15EC4" w:rsidRDefault="008C68E2" w:rsidP="0075297B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Heute</w:t>
      </w:r>
      <w:r w:rsidR="00A22CC3" w:rsidRPr="00E15EC4">
        <w:rPr>
          <w:rFonts w:ascii="Arial" w:hAnsi="Arial" w:cs="Arial"/>
          <w:sz w:val="20"/>
          <w:szCs w:val="20"/>
        </w:rPr>
        <w:t xml:space="preserve"> werden i</w:t>
      </w:r>
      <w:r w:rsidR="002C4346" w:rsidRPr="00E15EC4">
        <w:rPr>
          <w:rFonts w:ascii="Arial" w:hAnsi="Arial" w:cs="Arial"/>
          <w:sz w:val="20"/>
          <w:szCs w:val="20"/>
        </w:rPr>
        <w:t>n der</w:t>
      </w:r>
      <w:r w:rsidR="00A22CC3" w:rsidRPr="00E15EC4">
        <w:rPr>
          <w:rFonts w:ascii="Arial" w:hAnsi="Arial" w:cs="Arial"/>
          <w:sz w:val="20"/>
          <w:szCs w:val="20"/>
        </w:rPr>
        <w:t xml:space="preserve"> Produktion </w:t>
      </w:r>
      <w:r w:rsidRPr="00E15EC4">
        <w:rPr>
          <w:rFonts w:ascii="Arial" w:hAnsi="Arial" w:cs="Arial"/>
          <w:sz w:val="20"/>
          <w:szCs w:val="20"/>
        </w:rPr>
        <w:t xml:space="preserve">unterschiedlichste Technologien zur Qualitätskontrolle eingesetzt. Dazu gehören </w:t>
      </w:r>
      <w:r w:rsidR="003A4800" w:rsidRPr="00E15EC4">
        <w:rPr>
          <w:rFonts w:ascii="Arial" w:hAnsi="Arial" w:cs="Arial"/>
          <w:sz w:val="20"/>
          <w:szCs w:val="20"/>
        </w:rPr>
        <w:t xml:space="preserve">unter anderem </w:t>
      </w:r>
      <w:r w:rsidR="00AD2361" w:rsidRPr="00E15EC4">
        <w:rPr>
          <w:rFonts w:ascii="Arial" w:hAnsi="Arial" w:cs="Arial"/>
          <w:sz w:val="20"/>
          <w:szCs w:val="20"/>
        </w:rPr>
        <w:t xml:space="preserve">optische </w:t>
      </w:r>
      <w:r w:rsidR="00602C44" w:rsidRPr="00E15EC4">
        <w:rPr>
          <w:rFonts w:ascii="Arial" w:hAnsi="Arial" w:cs="Arial"/>
          <w:sz w:val="20"/>
          <w:szCs w:val="20"/>
        </w:rPr>
        <w:t>Systeme</w:t>
      </w:r>
      <w:r w:rsidRPr="00E15EC4">
        <w:rPr>
          <w:rFonts w:ascii="Arial" w:hAnsi="Arial" w:cs="Arial"/>
          <w:sz w:val="20"/>
          <w:szCs w:val="20"/>
        </w:rPr>
        <w:t>, die</w:t>
      </w:r>
      <w:r w:rsidR="00AD2361" w:rsidRPr="00E15EC4">
        <w:rPr>
          <w:rFonts w:ascii="Arial" w:hAnsi="Arial" w:cs="Arial"/>
          <w:sz w:val="20"/>
          <w:szCs w:val="20"/>
        </w:rPr>
        <w:t xml:space="preserve"> a</w:t>
      </w:r>
      <w:r w:rsidRPr="00E15EC4">
        <w:rPr>
          <w:rFonts w:ascii="Arial" w:hAnsi="Arial" w:cs="Arial"/>
          <w:sz w:val="20"/>
          <w:szCs w:val="20"/>
        </w:rPr>
        <w:t>ber nicht durch das Verpackungsmaterial sehen können</w:t>
      </w:r>
      <w:r w:rsidR="00CA24B5" w:rsidRPr="00E15EC4">
        <w:rPr>
          <w:rFonts w:ascii="Arial" w:hAnsi="Arial" w:cs="Arial"/>
          <w:sz w:val="20"/>
          <w:szCs w:val="20"/>
        </w:rPr>
        <w:t>,</w:t>
      </w:r>
      <w:r w:rsidR="003A4800" w:rsidRPr="00E15EC4">
        <w:rPr>
          <w:rFonts w:ascii="Arial" w:hAnsi="Arial" w:cs="Arial"/>
          <w:sz w:val="20"/>
          <w:szCs w:val="20"/>
        </w:rPr>
        <w:t xml:space="preserve"> Durchlaufwagen, die keinen Aufschluss über den Fehlerfall geben,</w:t>
      </w:r>
      <w:r w:rsidR="00602C44" w:rsidRPr="00E15EC4">
        <w:rPr>
          <w:rFonts w:ascii="Arial" w:hAnsi="Arial" w:cs="Arial"/>
          <w:sz w:val="20"/>
          <w:szCs w:val="20"/>
        </w:rPr>
        <w:t xml:space="preserve"> </w:t>
      </w:r>
      <w:r w:rsidRPr="00E15EC4">
        <w:rPr>
          <w:rFonts w:ascii="Arial" w:hAnsi="Arial" w:cs="Arial"/>
          <w:sz w:val="20"/>
          <w:szCs w:val="20"/>
        </w:rPr>
        <w:t xml:space="preserve">und </w:t>
      </w:r>
      <w:r w:rsidR="003A4800" w:rsidRPr="00E15EC4">
        <w:rPr>
          <w:rFonts w:ascii="Arial" w:hAnsi="Arial" w:cs="Arial"/>
          <w:sz w:val="20"/>
          <w:szCs w:val="20"/>
        </w:rPr>
        <w:t>Röntgeninspektion</w:t>
      </w:r>
      <w:r w:rsidRPr="00E15EC4">
        <w:rPr>
          <w:rFonts w:ascii="Arial" w:hAnsi="Arial" w:cs="Arial"/>
          <w:sz w:val="20"/>
          <w:szCs w:val="20"/>
        </w:rPr>
        <w:t xml:space="preserve">. Letztere erfordern </w:t>
      </w:r>
      <w:r w:rsidR="00CA24B5" w:rsidRPr="00E15EC4">
        <w:rPr>
          <w:rFonts w:ascii="Arial" w:hAnsi="Arial" w:cs="Arial"/>
          <w:sz w:val="20"/>
          <w:szCs w:val="20"/>
        </w:rPr>
        <w:t>kostspielige</w:t>
      </w:r>
      <w:r w:rsidRPr="00E15EC4">
        <w:rPr>
          <w:rFonts w:ascii="Arial" w:hAnsi="Arial" w:cs="Arial"/>
          <w:sz w:val="20"/>
          <w:szCs w:val="20"/>
        </w:rPr>
        <w:t xml:space="preserve"> </w:t>
      </w:r>
      <w:r w:rsidR="00AD2361" w:rsidRPr="00E15EC4">
        <w:rPr>
          <w:rFonts w:ascii="Arial" w:hAnsi="Arial" w:cs="Arial"/>
          <w:sz w:val="20"/>
          <w:szCs w:val="20"/>
        </w:rPr>
        <w:t>Schutzeinrichtungen</w:t>
      </w:r>
      <w:r w:rsidR="002D3A48" w:rsidRPr="00E15EC4">
        <w:rPr>
          <w:rFonts w:ascii="Arial" w:hAnsi="Arial" w:cs="Arial"/>
          <w:sz w:val="20"/>
          <w:szCs w:val="20"/>
        </w:rPr>
        <w:t>,</w:t>
      </w:r>
      <w:r w:rsidR="00AD2361" w:rsidRPr="00E15EC4">
        <w:rPr>
          <w:rFonts w:ascii="Arial" w:hAnsi="Arial" w:cs="Arial"/>
          <w:sz w:val="20"/>
          <w:szCs w:val="20"/>
        </w:rPr>
        <w:t xml:space="preserve"> </w:t>
      </w:r>
      <w:r w:rsidRPr="00E15EC4">
        <w:rPr>
          <w:rFonts w:ascii="Arial" w:hAnsi="Arial" w:cs="Arial"/>
          <w:sz w:val="20"/>
          <w:szCs w:val="20"/>
        </w:rPr>
        <w:t xml:space="preserve">wegen </w:t>
      </w:r>
      <w:r w:rsidR="00AD2361" w:rsidRPr="00E15EC4">
        <w:rPr>
          <w:rFonts w:ascii="Arial" w:hAnsi="Arial" w:cs="Arial"/>
          <w:sz w:val="20"/>
          <w:szCs w:val="20"/>
        </w:rPr>
        <w:t xml:space="preserve">der </w:t>
      </w:r>
      <w:r w:rsidRPr="00E15EC4">
        <w:rPr>
          <w:rFonts w:ascii="Arial" w:hAnsi="Arial" w:cs="Arial"/>
          <w:sz w:val="20"/>
          <w:szCs w:val="20"/>
        </w:rPr>
        <w:t>ionisierende</w:t>
      </w:r>
      <w:r w:rsidR="00AD2361" w:rsidRPr="00E15EC4">
        <w:rPr>
          <w:rFonts w:ascii="Arial" w:hAnsi="Arial" w:cs="Arial"/>
          <w:sz w:val="20"/>
          <w:szCs w:val="20"/>
        </w:rPr>
        <w:t>n Röntgens</w:t>
      </w:r>
      <w:r w:rsidRPr="00E15EC4">
        <w:rPr>
          <w:rFonts w:ascii="Arial" w:hAnsi="Arial" w:cs="Arial"/>
          <w:sz w:val="20"/>
          <w:szCs w:val="20"/>
        </w:rPr>
        <w:t>trahlung</w:t>
      </w:r>
      <w:r w:rsidR="002D3A48" w:rsidRPr="00E15EC4">
        <w:rPr>
          <w:rFonts w:ascii="Arial" w:hAnsi="Arial" w:cs="Arial"/>
          <w:sz w:val="20"/>
          <w:szCs w:val="20"/>
        </w:rPr>
        <w:t>,</w:t>
      </w:r>
      <w:r w:rsidR="00AD2361" w:rsidRPr="00E15EC4">
        <w:rPr>
          <w:rFonts w:ascii="Arial" w:hAnsi="Arial" w:cs="Arial"/>
          <w:sz w:val="20"/>
          <w:szCs w:val="20"/>
        </w:rPr>
        <w:t xml:space="preserve"> </w:t>
      </w:r>
      <w:r w:rsidRPr="00E15EC4">
        <w:rPr>
          <w:rFonts w:ascii="Arial" w:hAnsi="Arial" w:cs="Arial"/>
          <w:sz w:val="20"/>
          <w:szCs w:val="20"/>
        </w:rPr>
        <w:t>und einen Strahlenbeauftragten</w:t>
      </w:r>
      <w:r w:rsidR="00A22CC3" w:rsidRPr="00E15EC4">
        <w:rPr>
          <w:rFonts w:ascii="Arial" w:hAnsi="Arial" w:cs="Arial"/>
          <w:sz w:val="20"/>
          <w:szCs w:val="20"/>
        </w:rPr>
        <w:t xml:space="preserve">. </w:t>
      </w:r>
      <w:r w:rsidR="00F368DD" w:rsidRPr="00E15EC4">
        <w:rPr>
          <w:rFonts w:ascii="Arial" w:hAnsi="Arial" w:cs="Arial"/>
          <w:sz w:val="20"/>
          <w:szCs w:val="20"/>
        </w:rPr>
        <w:t>Allerdings</w:t>
      </w:r>
      <w:r w:rsidR="007F56A7" w:rsidRPr="00E15EC4">
        <w:rPr>
          <w:rFonts w:ascii="Arial" w:hAnsi="Arial" w:cs="Arial"/>
          <w:sz w:val="20"/>
          <w:szCs w:val="20"/>
        </w:rPr>
        <w:t xml:space="preserve"> </w:t>
      </w:r>
      <w:r w:rsidR="00232288" w:rsidRPr="00E15EC4">
        <w:rPr>
          <w:rFonts w:ascii="Arial" w:hAnsi="Arial" w:cs="Arial"/>
          <w:sz w:val="20"/>
          <w:szCs w:val="20"/>
        </w:rPr>
        <w:t xml:space="preserve">kann </w:t>
      </w:r>
      <w:r w:rsidR="007F56A7" w:rsidRPr="00E15EC4">
        <w:rPr>
          <w:rFonts w:ascii="Arial" w:hAnsi="Arial" w:cs="Arial"/>
          <w:sz w:val="20"/>
          <w:szCs w:val="20"/>
        </w:rPr>
        <w:t xml:space="preserve">die Röntgenanalyse zwar Metalle </w:t>
      </w:r>
      <w:r w:rsidR="008444D2" w:rsidRPr="00E15EC4">
        <w:rPr>
          <w:rFonts w:ascii="Arial" w:hAnsi="Arial" w:cs="Arial"/>
          <w:sz w:val="20"/>
          <w:szCs w:val="20"/>
        </w:rPr>
        <w:t>zuverlässig</w:t>
      </w:r>
      <w:r w:rsidR="00F368DD" w:rsidRPr="00E15EC4">
        <w:rPr>
          <w:rFonts w:ascii="Arial" w:hAnsi="Arial" w:cs="Arial"/>
          <w:sz w:val="20"/>
          <w:szCs w:val="20"/>
        </w:rPr>
        <w:t xml:space="preserve"> in Verpackungen</w:t>
      </w:r>
      <w:r w:rsidR="007F56A7" w:rsidRPr="00E15EC4">
        <w:rPr>
          <w:rFonts w:ascii="Arial" w:hAnsi="Arial" w:cs="Arial"/>
          <w:sz w:val="20"/>
          <w:szCs w:val="20"/>
        </w:rPr>
        <w:t xml:space="preserve"> </w:t>
      </w:r>
      <w:r w:rsidR="00AD2361" w:rsidRPr="00E15EC4">
        <w:rPr>
          <w:rFonts w:ascii="Arial" w:hAnsi="Arial" w:cs="Arial"/>
          <w:sz w:val="20"/>
          <w:szCs w:val="20"/>
        </w:rPr>
        <w:t>detektieren</w:t>
      </w:r>
      <w:r w:rsidR="007F56A7" w:rsidRPr="00E15EC4">
        <w:rPr>
          <w:rFonts w:ascii="Arial" w:hAnsi="Arial" w:cs="Arial"/>
          <w:sz w:val="20"/>
          <w:szCs w:val="20"/>
        </w:rPr>
        <w:t xml:space="preserve">, aber </w:t>
      </w:r>
      <w:r w:rsidR="005245CA" w:rsidRPr="00E15EC4">
        <w:rPr>
          <w:rFonts w:ascii="Arial" w:hAnsi="Arial" w:cs="Arial"/>
          <w:sz w:val="20"/>
          <w:szCs w:val="20"/>
        </w:rPr>
        <w:t xml:space="preserve">etwa </w:t>
      </w:r>
      <w:r w:rsidR="007F56A7" w:rsidRPr="00E15EC4">
        <w:rPr>
          <w:rFonts w:ascii="Arial" w:hAnsi="Arial" w:cs="Arial"/>
          <w:sz w:val="20"/>
          <w:szCs w:val="20"/>
        </w:rPr>
        <w:t xml:space="preserve">bei Glas-, Kunststoff- und Holzsplittern </w:t>
      </w:r>
      <w:r w:rsidR="00AD2361" w:rsidRPr="00E15EC4">
        <w:rPr>
          <w:rFonts w:ascii="Arial" w:hAnsi="Arial" w:cs="Arial"/>
          <w:sz w:val="20"/>
          <w:szCs w:val="20"/>
        </w:rPr>
        <w:t>funktioniert das nicht mehr einwandfrei</w:t>
      </w:r>
      <w:r w:rsidR="007F56A7" w:rsidRPr="00E15EC4">
        <w:rPr>
          <w:rFonts w:ascii="Arial" w:hAnsi="Arial" w:cs="Arial"/>
          <w:sz w:val="20"/>
          <w:szCs w:val="20"/>
        </w:rPr>
        <w:t xml:space="preserve">. </w:t>
      </w:r>
    </w:p>
    <w:p w14:paraId="091C1991" w14:textId="77777777" w:rsidR="007F56A7" w:rsidRPr="00E15EC4" w:rsidRDefault="007F56A7" w:rsidP="0075297B">
      <w:pPr>
        <w:rPr>
          <w:rFonts w:ascii="Arial" w:hAnsi="Arial" w:cs="Arial"/>
          <w:sz w:val="20"/>
          <w:szCs w:val="20"/>
        </w:rPr>
      </w:pPr>
    </w:p>
    <w:p w14:paraId="160D9822" w14:textId="77777777" w:rsidR="000D55EA" w:rsidRPr="00E15EC4" w:rsidRDefault="000D55EA" w:rsidP="0075297B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Genau hier setzt der RadarImager von Balluff an. Das industrielle 3D-Bildgebungssystem – basierend auf Radartechnologie – durchleuchtet verschiedenste Verpackungen. E</w:t>
      </w:r>
      <w:r w:rsidR="00AD2361" w:rsidRPr="00E15EC4">
        <w:rPr>
          <w:rFonts w:ascii="Arial" w:hAnsi="Arial" w:cs="Arial"/>
          <w:sz w:val="20"/>
          <w:szCs w:val="20"/>
        </w:rPr>
        <w:t>r</w:t>
      </w:r>
      <w:r w:rsidRPr="00E15EC4">
        <w:rPr>
          <w:rFonts w:ascii="Arial" w:hAnsi="Arial" w:cs="Arial"/>
          <w:sz w:val="20"/>
          <w:szCs w:val="20"/>
        </w:rPr>
        <w:t xml:space="preserve"> ermöglicht </w:t>
      </w:r>
      <w:r w:rsidR="00CA24B5" w:rsidRPr="00E15EC4">
        <w:rPr>
          <w:rFonts w:ascii="Arial" w:hAnsi="Arial" w:cs="Arial"/>
          <w:sz w:val="20"/>
          <w:szCs w:val="20"/>
        </w:rPr>
        <w:t xml:space="preserve">es </w:t>
      </w:r>
      <w:r w:rsidRPr="00E15EC4">
        <w:rPr>
          <w:rFonts w:ascii="Arial" w:hAnsi="Arial" w:cs="Arial"/>
          <w:sz w:val="20"/>
          <w:szCs w:val="20"/>
        </w:rPr>
        <w:t xml:space="preserve">alle Arten von „versteckten Objekten“ zu </w:t>
      </w:r>
      <w:r w:rsidR="005245CA" w:rsidRPr="00E15EC4">
        <w:rPr>
          <w:rFonts w:ascii="Arial" w:hAnsi="Arial" w:cs="Arial"/>
          <w:sz w:val="20"/>
          <w:szCs w:val="20"/>
        </w:rPr>
        <w:t>finden</w:t>
      </w:r>
      <w:r w:rsidRPr="00E15EC4">
        <w:rPr>
          <w:rFonts w:ascii="Arial" w:hAnsi="Arial" w:cs="Arial"/>
          <w:sz w:val="20"/>
          <w:szCs w:val="20"/>
        </w:rPr>
        <w:t>. So prüf</w:t>
      </w:r>
      <w:r w:rsidR="00CA24B5" w:rsidRPr="00E15EC4">
        <w:rPr>
          <w:rFonts w:ascii="Arial" w:hAnsi="Arial" w:cs="Arial"/>
          <w:sz w:val="20"/>
          <w:szCs w:val="20"/>
        </w:rPr>
        <w:t>t</w:t>
      </w:r>
      <w:r w:rsidRPr="00E15EC4">
        <w:rPr>
          <w:rFonts w:ascii="Arial" w:hAnsi="Arial" w:cs="Arial"/>
          <w:sz w:val="20"/>
          <w:szCs w:val="20"/>
        </w:rPr>
        <w:t xml:space="preserve"> </w:t>
      </w:r>
      <w:r w:rsidR="00602C44" w:rsidRPr="00E15EC4">
        <w:rPr>
          <w:rFonts w:ascii="Arial" w:hAnsi="Arial" w:cs="Arial"/>
          <w:sz w:val="20"/>
          <w:szCs w:val="20"/>
        </w:rPr>
        <w:t>das System</w:t>
      </w:r>
      <w:r w:rsidRPr="00E15EC4">
        <w:rPr>
          <w:rFonts w:ascii="Arial" w:hAnsi="Arial" w:cs="Arial"/>
          <w:sz w:val="20"/>
          <w:szCs w:val="20"/>
        </w:rPr>
        <w:t xml:space="preserve"> Verpackungen auf Vollständigkeit, Unversehrtheit des Produkts</w:t>
      </w:r>
      <w:r w:rsidR="00214BE6" w:rsidRPr="00E15EC4">
        <w:rPr>
          <w:rFonts w:ascii="Arial" w:hAnsi="Arial" w:cs="Arial"/>
          <w:sz w:val="20"/>
          <w:szCs w:val="20"/>
        </w:rPr>
        <w:t xml:space="preserve"> oder </w:t>
      </w:r>
      <w:r w:rsidRPr="00E15EC4">
        <w:rPr>
          <w:rFonts w:ascii="Arial" w:hAnsi="Arial" w:cs="Arial"/>
          <w:sz w:val="20"/>
          <w:szCs w:val="20"/>
        </w:rPr>
        <w:t>identifizier</w:t>
      </w:r>
      <w:r w:rsidR="002D3A48" w:rsidRPr="00E15EC4">
        <w:rPr>
          <w:rFonts w:ascii="Arial" w:hAnsi="Arial" w:cs="Arial"/>
          <w:sz w:val="20"/>
          <w:szCs w:val="20"/>
        </w:rPr>
        <w:t>t</w:t>
      </w:r>
      <w:r w:rsidRPr="00E15EC4">
        <w:rPr>
          <w:rFonts w:ascii="Arial" w:hAnsi="Arial" w:cs="Arial"/>
          <w:sz w:val="20"/>
          <w:szCs w:val="20"/>
        </w:rPr>
        <w:t xml:space="preserve"> Fremdkörper und hebt die Qualitätskontrolle </w:t>
      </w:r>
      <w:r w:rsidR="002D3A48" w:rsidRPr="00E15EC4">
        <w:rPr>
          <w:rFonts w:ascii="Arial" w:hAnsi="Arial" w:cs="Arial"/>
          <w:sz w:val="20"/>
          <w:szCs w:val="20"/>
        </w:rPr>
        <w:t xml:space="preserve">so </w:t>
      </w:r>
      <w:r w:rsidRPr="00E15EC4">
        <w:rPr>
          <w:rFonts w:ascii="Arial" w:hAnsi="Arial" w:cs="Arial"/>
          <w:sz w:val="20"/>
          <w:szCs w:val="20"/>
        </w:rPr>
        <w:t>auf ein neues Level.</w:t>
      </w:r>
    </w:p>
    <w:p w14:paraId="22921CA1" w14:textId="77777777" w:rsidR="000D55EA" w:rsidRPr="00E15EC4" w:rsidRDefault="000D55EA" w:rsidP="0075297B">
      <w:pPr>
        <w:rPr>
          <w:rFonts w:ascii="Arial" w:hAnsi="Arial" w:cs="Arial"/>
          <w:sz w:val="20"/>
          <w:szCs w:val="20"/>
        </w:rPr>
      </w:pPr>
    </w:p>
    <w:p w14:paraId="5A6122E1" w14:textId="77777777" w:rsidR="0075297B" w:rsidRPr="00E15EC4" w:rsidRDefault="00F368DD" w:rsidP="0075297B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Der Frequenzbereich</w:t>
      </w:r>
      <w:r w:rsidR="002D3A48" w:rsidRPr="00E15EC4">
        <w:rPr>
          <w:rFonts w:ascii="Arial" w:hAnsi="Arial" w:cs="Arial"/>
          <w:sz w:val="20"/>
          <w:szCs w:val="20"/>
        </w:rPr>
        <w:t xml:space="preserve"> der verwendeten Radarstrahlung</w:t>
      </w:r>
      <w:r w:rsidRPr="00E15EC4">
        <w:rPr>
          <w:rFonts w:ascii="Arial" w:hAnsi="Arial" w:cs="Arial"/>
          <w:sz w:val="20"/>
          <w:szCs w:val="20"/>
        </w:rPr>
        <w:t xml:space="preserve"> liegt im elektromagnetischen Spektrum zwischen Mikrowelle und Infrarot</w:t>
      </w:r>
      <w:r w:rsidR="00602C44" w:rsidRPr="00E15EC4">
        <w:rPr>
          <w:rFonts w:ascii="Arial" w:hAnsi="Arial" w:cs="Arial"/>
          <w:sz w:val="20"/>
          <w:szCs w:val="20"/>
        </w:rPr>
        <w:t>,</w:t>
      </w:r>
      <w:r w:rsidRPr="00E15EC4">
        <w:rPr>
          <w:rFonts w:ascii="Arial" w:hAnsi="Arial" w:cs="Arial"/>
          <w:sz w:val="20"/>
          <w:szCs w:val="20"/>
        </w:rPr>
        <w:t xml:space="preserve"> die verwendeten Wellen sind </w:t>
      </w:r>
      <w:r w:rsidR="002D3A48" w:rsidRPr="00E15EC4">
        <w:rPr>
          <w:rFonts w:ascii="Arial" w:hAnsi="Arial" w:cs="Arial"/>
          <w:sz w:val="20"/>
          <w:szCs w:val="20"/>
        </w:rPr>
        <w:t xml:space="preserve">deshalb </w:t>
      </w:r>
      <w:r w:rsidRPr="00E15EC4">
        <w:rPr>
          <w:rFonts w:ascii="Arial" w:hAnsi="Arial" w:cs="Arial"/>
          <w:sz w:val="20"/>
          <w:szCs w:val="20"/>
        </w:rPr>
        <w:t xml:space="preserve">nicht ionisierend, </w:t>
      </w:r>
      <w:r w:rsidR="00AD2361" w:rsidRPr="00E15EC4">
        <w:rPr>
          <w:rFonts w:ascii="Arial" w:hAnsi="Arial" w:cs="Arial"/>
          <w:sz w:val="20"/>
          <w:szCs w:val="20"/>
        </w:rPr>
        <w:t>also</w:t>
      </w:r>
      <w:r w:rsidRPr="00E15EC4">
        <w:rPr>
          <w:rFonts w:ascii="Arial" w:hAnsi="Arial" w:cs="Arial"/>
          <w:sz w:val="20"/>
          <w:szCs w:val="20"/>
        </w:rPr>
        <w:t xml:space="preserve"> gesundheitlich unbedenklich.</w:t>
      </w:r>
      <w:r w:rsidR="00A22CC3" w:rsidRPr="00E15EC4">
        <w:rPr>
          <w:rFonts w:ascii="Arial" w:hAnsi="Arial" w:cs="Arial"/>
          <w:sz w:val="20"/>
          <w:szCs w:val="20"/>
        </w:rPr>
        <w:t xml:space="preserve"> </w:t>
      </w:r>
      <w:r w:rsidR="00EE1921" w:rsidRPr="00E15EC4">
        <w:rPr>
          <w:rFonts w:ascii="Arial" w:hAnsi="Arial" w:cs="Arial"/>
          <w:sz w:val="20"/>
          <w:szCs w:val="20"/>
        </w:rPr>
        <w:t>Balluff hat nun mit seinem Radar</w:t>
      </w:r>
      <w:r w:rsidR="00602C44" w:rsidRPr="00E15EC4">
        <w:rPr>
          <w:rFonts w:ascii="Arial" w:hAnsi="Arial" w:cs="Arial"/>
          <w:sz w:val="20"/>
          <w:szCs w:val="20"/>
        </w:rPr>
        <w:t>sensor</w:t>
      </w:r>
      <w:r w:rsidR="00EE1921" w:rsidRPr="00E15EC4">
        <w:rPr>
          <w:rFonts w:ascii="Arial" w:hAnsi="Arial" w:cs="Arial"/>
          <w:sz w:val="20"/>
          <w:szCs w:val="20"/>
        </w:rPr>
        <w:t xml:space="preserve"> ein kompaktes,</w:t>
      </w:r>
      <w:r w:rsidR="007F1FCC" w:rsidRPr="00E15EC4">
        <w:rPr>
          <w:rFonts w:ascii="Arial" w:hAnsi="Arial" w:cs="Arial"/>
          <w:sz w:val="20"/>
          <w:szCs w:val="20"/>
        </w:rPr>
        <w:t xml:space="preserve"> leistungsfähiges</w:t>
      </w:r>
      <w:r w:rsidR="00EE1921" w:rsidRPr="00E15EC4">
        <w:rPr>
          <w:rFonts w:ascii="Arial" w:hAnsi="Arial" w:cs="Arial"/>
          <w:sz w:val="20"/>
          <w:szCs w:val="20"/>
        </w:rPr>
        <w:t xml:space="preserve"> System entwickelt, das sich bestens in die Produktion integrieren lässt und </w:t>
      </w:r>
      <w:r w:rsidRPr="00E15EC4">
        <w:rPr>
          <w:rFonts w:ascii="Arial" w:hAnsi="Arial" w:cs="Arial"/>
          <w:sz w:val="20"/>
          <w:szCs w:val="20"/>
        </w:rPr>
        <w:t>sicher Produkte und Verpackungen durchleuchtet. Basierend auf den Ergebnissen können Fehler</w:t>
      </w:r>
      <w:r w:rsidR="009D42D3" w:rsidRPr="00E15EC4">
        <w:rPr>
          <w:rFonts w:ascii="Arial" w:hAnsi="Arial" w:cs="Arial"/>
          <w:sz w:val="20"/>
          <w:szCs w:val="20"/>
        </w:rPr>
        <w:t xml:space="preserve"> zuverlässig</w:t>
      </w:r>
      <w:r w:rsidRPr="00E15EC4">
        <w:rPr>
          <w:rFonts w:ascii="Arial" w:hAnsi="Arial" w:cs="Arial"/>
          <w:sz w:val="20"/>
          <w:szCs w:val="20"/>
        </w:rPr>
        <w:t xml:space="preserve"> identifiziert werden. </w:t>
      </w:r>
    </w:p>
    <w:p w14:paraId="5B83FC23" w14:textId="77777777" w:rsidR="004E3790" w:rsidRPr="00E15EC4" w:rsidRDefault="004E3790" w:rsidP="0075297B">
      <w:pPr>
        <w:rPr>
          <w:rFonts w:ascii="Arial" w:hAnsi="Arial" w:cs="Arial"/>
          <w:sz w:val="20"/>
          <w:szCs w:val="20"/>
        </w:rPr>
      </w:pPr>
    </w:p>
    <w:p w14:paraId="716CA1DB" w14:textId="77777777" w:rsidR="00F368DD" w:rsidRPr="00E15EC4" w:rsidRDefault="00F368DD" w:rsidP="00F368DD">
      <w:pPr>
        <w:rPr>
          <w:rFonts w:ascii="Arial" w:hAnsi="Arial" w:cs="Arial"/>
          <w:color w:val="FF0000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 xml:space="preserve">Der </w:t>
      </w:r>
      <w:r w:rsidR="00CA24B5" w:rsidRPr="00E15EC4">
        <w:rPr>
          <w:rFonts w:ascii="Arial" w:hAnsi="Arial" w:cs="Arial"/>
          <w:sz w:val="20"/>
          <w:szCs w:val="20"/>
        </w:rPr>
        <w:t>Sensor</w:t>
      </w:r>
      <w:r w:rsidRPr="00E15EC4">
        <w:rPr>
          <w:rFonts w:ascii="Arial" w:hAnsi="Arial" w:cs="Arial"/>
          <w:sz w:val="20"/>
          <w:szCs w:val="20"/>
        </w:rPr>
        <w:t xml:space="preserve"> sendet elektromagnetische Wellen aus, die nichtleitende Produkte durchdringen können. Jedes Material absorbiert die Wellenenergie </w:t>
      </w:r>
      <w:r w:rsidR="00602C44" w:rsidRPr="00E15EC4">
        <w:rPr>
          <w:rFonts w:ascii="Arial" w:hAnsi="Arial" w:cs="Arial"/>
          <w:sz w:val="20"/>
          <w:szCs w:val="20"/>
        </w:rPr>
        <w:t>spezifisch</w:t>
      </w:r>
      <w:r w:rsidRPr="00E15EC4">
        <w:rPr>
          <w:rFonts w:ascii="Arial" w:hAnsi="Arial" w:cs="Arial"/>
          <w:sz w:val="20"/>
          <w:szCs w:val="20"/>
        </w:rPr>
        <w:t xml:space="preserve">, was </w:t>
      </w:r>
      <w:r w:rsidR="00AD2361" w:rsidRPr="00E15EC4">
        <w:rPr>
          <w:rFonts w:ascii="Arial" w:hAnsi="Arial" w:cs="Arial"/>
          <w:sz w:val="20"/>
          <w:szCs w:val="20"/>
        </w:rPr>
        <w:t>d</w:t>
      </w:r>
      <w:r w:rsidR="005D3EBD" w:rsidRPr="00E15EC4">
        <w:rPr>
          <w:rFonts w:ascii="Arial" w:hAnsi="Arial" w:cs="Arial"/>
          <w:sz w:val="20"/>
          <w:szCs w:val="20"/>
        </w:rPr>
        <w:t>eren</w:t>
      </w:r>
      <w:r w:rsidR="00AD2361" w:rsidRPr="00E15EC4">
        <w:rPr>
          <w:rFonts w:ascii="Arial" w:hAnsi="Arial" w:cs="Arial"/>
          <w:sz w:val="20"/>
          <w:szCs w:val="20"/>
        </w:rPr>
        <w:t xml:space="preserve"> </w:t>
      </w:r>
      <w:r w:rsidRPr="00E15EC4">
        <w:rPr>
          <w:rFonts w:ascii="Arial" w:hAnsi="Arial" w:cs="Arial"/>
          <w:sz w:val="20"/>
          <w:szCs w:val="20"/>
        </w:rPr>
        <w:t>Amplitude</w:t>
      </w:r>
      <w:r w:rsidR="00AD2361" w:rsidRPr="00E15EC4">
        <w:rPr>
          <w:rFonts w:ascii="Arial" w:hAnsi="Arial" w:cs="Arial"/>
          <w:sz w:val="20"/>
          <w:szCs w:val="20"/>
        </w:rPr>
        <w:t xml:space="preserve"> entsprechend reduziert</w:t>
      </w:r>
      <w:r w:rsidRPr="00E15EC4">
        <w:rPr>
          <w:rFonts w:ascii="Arial" w:hAnsi="Arial" w:cs="Arial"/>
          <w:sz w:val="20"/>
          <w:szCs w:val="20"/>
        </w:rPr>
        <w:t xml:space="preserve">. </w:t>
      </w:r>
      <w:r w:rsidR="00710297" w:rsidRPr="00E15EC4">
        <w:rPr>
          <w:rFonts w:ascii="Arial" w:hAnsi="Arial" w:cs="Arial"/>
          <w:sz w:val="20"/>
          <w:szCs w:val="20"/>
        </w:rPr>
        <w:t xml:space="preserve">Die </w:t>
      </w:r>
      <w:r w:rsidR="005245CA" w:rsidRPr="00E15EC4">
        <w:rPr>
          <w:rFonts w:ascii="Arial" w:hAnsi="Arial" w:cs="Arial"/>
          <w:sz w:val="20"/>
          <w:szCs w:val="20"/>
        </w:rPr>
        <w:t xml:space="preserve">zusätzliche </w:t>
      </w:r>
      <w:r w:rsidR="00710297" w:rsidRPr="00E15EC4">
        <w:rPr>
          <w:rFonts w:ascii="Arial" w:hAnsi="Arial" w:cs="Arial"/>
          <w:sz w:val="20"/>
          <w:szCs w:val="20"/>
        </w:rPr>
        <w:t xml:space="preserve">Reflektion an Grenzflächen generiert </w:t>
      </w:r>
      <w:r w:rsidRPr="00E15EC4">
        <w:rPr>
          <w:rFonts w:ascii="Arial" w:hAnsi="Arial" w:cs="Arial"/>
          <w:sz w:val="20"/>
          <w:szCs w:val="20"/>
        </w:rPr>
        <w:t>Laufzeitdifferenz</w:t>
      </w:r>
      <w:r w:rsidR="00710297" w:rsidRPr="00E15EC4">
        <w:rPr>
          <w:rFonts w:ascii="Arial" w:hAnsi="Arial" w:cs="Arial"/>
          <w:sz w:val="20"/>
          <w:szCs w:val="20"/>
        </w:rPr>
        <w:t>en</w:t>
      </w:r>
      <w:r w:rsidRPr="00E15EC4">
        <w:rPr>
          <w:rFonts w:ascii="Arial" w:hAnsi="Arial" w:cs="Arial"/>
          <w:sz w:val="20"/>
          <w:szCs w:val="20"/>
        </w:rPr>
        <w:t xml:space="preserve"> </w:t>
      </w:r>
      <w:r w:rsidR="00AD2361" w:rsidRPr="00E15EC4">
        <w:rPr>
          <w:rFonts w:ascii="Arial" w:hAnsi="Arial" w:cs="Arial"/>
          <w:sz w:val="20"/>
          <w:szCs w:val="20"/>
        </w:rPr>
        <w:t>zwischen der ursprünglichen und der reflektierten Welle.</w:t>
      </w:r>
    </w:p>
    <w:p w14:paraId="6F8A31E9" w14:textId="77777777" w:rsidR="00AD2361" w:rsidRPr="00E15EC4" w:rsidRDefault="00AD2361" w:rsidP="00F368DD">
      <w:pPr>
        <w:rPr>
          <w:rFonts w:ascii="Arial" w:hAnsi="Arial" w:cs="Arial"/>
          <w:sz w:val="20"/>
          <w:szCs w:val="20"/>
        </w:rPr>
      </w:pPr>
    </w:p>
    <w:p w14:paraId="23A9B274" w14:textId="77777777" w:rsidR="00F368DD" w:rsidRPr="00E15EC4" w:rsidRDefault="00AD2361" w:rsidP="00F368DD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Die eingesetzte</w:t>
      </w:r>
      <w:r w:rsidR="00F368DD" w:rsidRPr="00E15EC4">
        <w:rPr>
          <w:rFonts w:ascii="Arial" w:hAnsi="Arial" w:cs="Arial"/>
          <w:sz w:val="20"/>
          <w:szCs w:val="20"/>
        </w:rPr>
        <w:t xml:space="preserve"> spezialisierte Software </w:t>
      </w:r>
      <w:r w:rsidRPr="00E15EC4">
        <w:rPr>
          <w:rFonts w:ascii="Arial" w:hAnsi="Arial" w:cs="Arial"/>
          <w:sz w:val="20"/>
          <w:szCs w:val="20"/>
        </w:rPr>
        <w:t>übersetzt die</w:t>
      </w:r>
      <w:r w:rsidR="00F368DD" w:rsidRPr="00E15EC4">
        <w:rPr>
          <w:rFonts w:ascii="Arial" w:hAnsi="Arial" w:cs="Arial"/>
          <w:sz w:val="20"/>
          <w:szCs w:val="20"/>
        </w:rPr>
        <w:t xml:space="preserve"> </w:t>
      </w:r>
      <w:r w:rsidR="009D42D3" w:rsidRPr="00E15EC4">
        <w:rPr>
          <w:rFonts w:ascii="Arial" w:hAnsi="Arial" w:cs="Arial"/>
          <w:sz w:val="20"/>
          <w:szCs w:val="20"/>
        </w:rPr>
        <w:t xml:space="preserve">gemessenen </w:t>
      </w:r>
      <w:r w:rsidR="00F368DD" w:rsidRPr="00E15EC4">
        <w:rPr>
          <w:rFonts w:ascii="Arial" w:hAnsi="Arial" w:cs="Arial"/>
          <w:sz w:val="20"/>
          <w:szCs w:val="20"/>
        </w:rPr>
        <w:t xml:space="preserve">Amplituden- und </w:t>
      </w:r>
      <w:r w:rsidR="009D42D3" w:rsidRPr="00E15EC4">
        <w:rPr>
          <w:rFonts w:ascii="Arial" w:hAnsi="Arial" w:cs="Arial"/>
          <w:sz w:val="20"/>
          <w:szCs w:val="20"/>
        </w:rPr>
        <w:t>Laufzeitdifferenzen</w:t>
      </w:r>
      <w:r w:rsidR="00F368DD" w:rsidRPr="00E15EC4">
        <w:rPr>
          <w:rFonts w:ascii="Arial" w:hAnsi="Arial" w:cs="Arial"/>
          <w:sz w:val="20"/>
          <w:szCs w:val="20"/>
        </w:rPr>
        <w:t xml:space="preserve"> </w:t>
      </w:r>
      <w:r w:rsidRPr="00E15EC4">
        <w:rPr>
          <w:rFonts w:ascii="Arial" w:hAnsi="Arial" w:cs="Arial"/>
          <w:sz w:val="20"/>
          <w:szCs w:val="20"/>
        </w:rPr>
        <w:t>in Bilder</w:t>
      </w:r>
      <w:r w:rsidR="00F368DD" w:rsidRPr="00E15EC4">
        <w:rPr>
          <w:rFonts w:ascii="Arial" w:hAnsi="Arial" w:cs="Arial"/>
          <w:sz w:val="20"/>
          <w:szCs w:val="20"/>
        </w:rPr>
        <w:t xml:space="preserve">. </w:t>
      </w:r>
      <w:r w:rsidRPr="00E15EC4">
        <w:rPr>
          <w:rFonts w:ascii="Arial" w:hAnsi="Arial" w:cs="Arial"/>
          <w:sz w:val="20"/>
          <w:szCs w:val="20"/>
        </w:rPr>
        <w:t>Das System erstellt so bis zu 10</w:t>
      </w:r>
      <w:r w:rsidR="00F368DD" w:rsidRPr="00E15EC4">
        <w:rPr>
          <w:rFonts w:ascii="Arial" w:hAnsi="Arial" w:cs="Arial"/>
          <w:sz w:val="20"/>
          <w:szCs w:val="20"/>
        </w:rPr>
        <w:t xml:space="preserve"> Bildstapel </w:t>
      </w:r>
      <w:r w:rsidRPr="00E15EC4">
        <w:rPr>
          <w:rFonts w:ascii="Arial" w:hAnsi="Arial" w:cs="Arial"/>
          <w:sz w:val="20"/>
          <w:szCs w:val="20"/>
        </w:rPr>
        <w:t xml:space="preserve">pro Sekunde, die </w:t>
      </w:r>
      <w:r w:rsidR="00F368DD" w:rsidRPr="00E15EC4">
        <w:rPr>
          <w:rFonts w:ascii="Arial" w:hAnsi="Arial" w:cs="Arial"/>
          <w:sz w:val="20"/>
          <w:szCs w:val="20"/>
        </w:rPr>
        <w:t>den gesamten Bereich unter dem RadarImager abdeck</w:t>
      </w:r>
      <w:r w:rsidRPr="00E15EC4">
        <w:rPr>
          <w:rFonts w:ascii="Arial" w:hAnsi="Arial" w:cs="Arial"/>
          <w:sz w:val="20"/>
          <w:szCs w:val="20"/>
        </w:rPr>
        <w:t>en</w:t>
      </w:r>
      <w:r w:rsidR="00F368DD" w:rsidRPr="00E15EC4">
        <w:rPr>
          <w:rFonts w:ascii="Arial" w:hAnsi="Arial" w:cs="Arial"/>
          <w:sz w:val="20"/>
          <w:szCs w:val="20"/>
        </w:rPr>
        <w:t xml:space="preserve">. </w:t>
      </w:r>
      <w:r w:rsidR="009D42D3" w:rsidRPr="00E15EC4">
        <w:rPr>
          <w:rFonts w:ascii="Arial" w:hAnsi="Arial" w:cs="Arial"/>
          <w:sz w:val="20"/>
          <w:szCs w:val="20"/>
        </w:rPr>
        <w:t>Die Auswertung des</w:t>
      </w:r>
      <w:r w:rsidR="00F368DD" w:rsidRPr="00E15EC4">
        <w:rPr>
          <w:rFonts w:ascii="Arial" w:hAnsi="Arial" w:cs="Arial"/>
          <w:sz w:val="20"/>
          <w:szCs w:val="20"/>
        </w:rPr>
        <w:t xml:space="preserve"> Bildstapel</w:t>
      </w:r>
      <w:r w:rsidR="009D42D3" w:rsidRPr="00E15EC4">
        <w:rPr>
          <w:rFonts w:ascii="Arial" w:hAnsi="Arial" w:cs="Arial"/>
          <w:sz w:val="20"/>
          <w:szCs w:val="20"/>
        </w:rPr>
        <w:t>s</w:t>
      </w:r>
      <w:r w:rsidR="00D22B6F" w:rsidRPr="00E15EC4">
        <w:rPr>
          <w:rFonts w:ascii="Arial" w:hAnsi="Arial" w:cs="Arial"/>
          <w:sz w:val="20"/>
          <w:szCs w:val="20"/>
        </w:rPr>
        <w:t xml:space="preserve"> bildet</w:t>
      </w:r>
      <w:r w:rsidRPr="00E15EC4">
        <w:rPr>
          <w:rFonts w:ascii="Arial" w:hAnsi="Arial" w:cs="Arial"/>
          <w:sz w:val="20"/>
          <w:szCs w:val="20"/>
        </w:rPr>
        <w:t xml:space="preserve"> die Basis der </w:t>
      </w:r>
      <w:r w:rsidR="00F368DD" w:rsidRPr="00E15EC4">
        <w:rPr>
          <w:rFonts w:ascii="Arial" w:hAnsi="Arial" w:cs="Arial"/>
          <w:sz w:val="20"/>
          <w:szCs w:val="20"/>
        </w:rPr>
        <w:t>Qualitäts</w:t>
      </w:r>
      <w:r w:rsidRPr="00E15EC4">
        <w:rPr>
          <w:rFonts w:ascii="Arial" w:hAnsi="Arial" w:cs="Arial"/>
          <w:sz w:val="20"/>
          <w:szCs w:val="20"/>
        </w:rPr>
        <w:t>prüfung</w:t>
      </w:r>
      <w:r w:rsidR="00F368DD" w:rsidRPr="00E15EC4">
        <w:rPr>
          <w:rFonts w:ascii="Arial" w:hAnsi="Arial" w:cs="Arial"/>
          <w:sz w:val="20"/>
          <w:szCs w:val="20"/>
        </w:rPr>
        <w:t xml:space="preserve">. Da jedes Bild seinen eigenen Zeitstempel hat, ist damit eine exakte Rückverfolgung möglich. </w:t>
      </w:r>
    </w:p>
    <w:p w14:paraId="402FDAE4" w14:textId="77777777" w:rsidR="009D42D3" w:rsidRPr="00E15EC4" w:rsidRDefault="009D42D3" w:rsidP="00F368DD">
      <w:pPr>
        <w:rPr>
          <w:rFonts w:ascii="Arial" w:hAnsi="Arial" w:cs="Arial"/>
          <w:sz w:val="20"/>
          <w:szCs w:val="20"/>
        </w:rPr>
      </w:pPr>
    </w:p>
    <w:p w14:paraId="06ED3300" w14:textId="2CF31BE4" w:rsidR="0075297B" w:rsidRPr="00E15EC4" w:rsidRDefault="00CB1A93" w:rsidP="0075297B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Die</w:t>
      </w:r>
      <w:r w:rsidR="00EE1921" w:rsidRPr="00E15EC4">
        <w:rPr>
          <w:rFonts w:ascii="Arial" w:hAnsi="Arial" w:cs="Arial"/>
          <w:sz w:val="20"/>
          <w:szCs w:val="20"/>
        </w:rPr>
        <w:t xml:space="preserve"> so</w:t>
      </w:r>
      <w:r w:rsidR="0075297B" w:rsidRPr="00E15EC4">
        <w:rPr>
          <w:rFonts w:ascii="Arial" w:hAnsi="Arial" w:cs="Arial"/>
          <w:sz w:val="20"/>
          <w:szCs w:val="20"/>
        </w:rPr>
        <w:t xml:space="preserve"> gewonnenen Daten </w:t>
      </w:r>
      <w:r w:rsidRPr="00E15EC4">
        <w:rPr>
          <w:rFonts w:ascii="Arial" w:hAnsi="Arial" w:cs="Arial"/>
          <w:sz w:val="20"/>
          <w:szCs w:val="20"/>
        </w:rPr>
        <w:t>dokumentieren</w:t>
      </w:r>
      <w:r w:rsidR="004154B2" w:rsidRPr="00E15EC4">
        <w:rPr>
          <w:rFonts w:ascii="Arial" w:hAnsi="Arial" w:cs="Arial"/>
          <w:sz w:val="20"/>
          <w:szCs w:val="20"/>
        </w:rPr>
        <w:t xml:space="preserve"> gefundene</w:t>
      </w:r>
      <w:r w:rsidR="0075297B" w:rsidRPr="00E15EC4">
        <w:rPr>
          <w:rFonts w:ascii="Arial" w:hAnsi="Arial" w:cs="Arial"/>
          <w:sz w:val="20"/>
          <w:szCs w:val="20"/>
        </w:rPr>
        <w:t xml:space="preserve"> Unregelmäßigkeiten und Fremdkörper </w:t>
      </w:r>
      <w:r w:rsidR="004E3790" w:rsidRPr="00E15EC4">
        <w:rPr>
          <w:rFonts w:ascii="Arial" w:hAnsi="Arial" w:cs="Arial"/>
          <w:sz w:val="20"/>
          <w:szCs w:val="20"/>
        </w:rPr>
        <w:t xml:space="preserve">oder überprüfen </w:t>
      </w:r>
      <w:r w:rsidR="0075297B" w:rsidRPr="00E15EC4">
        <w:rPr>
          <w:rFonts w:ascii="Arial" w:hAnsi="Arial" w:cs="Arial"/>
          <w:sz w:val="20"/>
          <w:szCs w:val="20"/>
        </w:rPr>
        <w:t>ob Verpackungen vollständig und unversehrt sind. „Mit dem RadarImager unterstützen wir unsere Kunden dabei, die Prozesssicherheit zu erhöhen und mögliche Rückrufe und daraus entstehende Kosten zu vermeiden“, so Jörg Maier</w:t>
      </w:r>
      <w:r w:rsidR="004C1440" w:rsidRPr="00E15EC4">
        <w:rPr>
          <w:rFonts w:ascii="Arial" w:hAnsi="Arial" w:cs="Arial"/>
          <w:sz w:val="20"/>
          <w:szCs w:val="20"/>
        </w:rPr>
        <w:t>, Stratetic Incubation Manager bei Balluff</w:t>
      </w:r>
      <w:r w:rsidR="0075297B" w:rsidRPr="00E15EC4">
        <w:rPr>
          <w:rFonts w:ascii="Arial" w:hAnsi="Arial" w:cs="Arial"/>
          <w:sz w:val="20"/>
          <w:szCs w:val="20"/>
        </w:rPr>
        <w:t>. „</w:t>
      </w:r>
      <w:r w:rsidR="0027781D" w:rsidRPr="00E15EC4">
        <w:rPr>
          <w:rFonts w:ascii="Arial" w:hAnsi="Arial" w:cs="Arial"/>
          <w:sz w:val="20"/>
          <w:szCs w:val="20"/>
        </w:rPr>
        <w:t>Er überwacht den</w:t>
      </w:r>
      <w:r w:rsidR="0075297B" w:rsidRPr="00E15EC4">
        <w:rPr>
          <w:rFonts w:ascii="Arial" w:hAnsi="Arial" w:cs="Arial"/>
          <w:sz w:val="20"/>
          <w:szCs w:val="20"/>
        </w:rPr>
        <w:t xml:space="preserve"> Fertigungsprozess kontinuierlich und die Messung </w:t>
      </w:r>
      <w:r w:rsidR="0027781D" w:rsidRPr="00E15EC4">
        <w:rPr>
          <w:rFonts w:ascii="Arial" w:hAnsi="Arial" w:cs="Arial"/>
          <w:sz w:val="20"/>
          <w:szCs w:val="20"/>
        </w:rPr>
        <w:t>lässt sich</w:t>
      </w:r>
      <w:r w:rsidR="0075297B" w:rsidRPr="00E15EC4">
        <w:rPr>
          <w:rFonts w:ascii="Arial" w:hAnsi="Arial" w:cs="Arial"/>
          <w:sz w:val="20"/>
          <w:szCs w:val="20"/>
        </w:rPr>
        <w:t xml:space="preserve"> direkt in die </w:t>
      </w:r>
      <w:r w:rsidR="0004788C" w:rsidRPr="00E15EC4">
        <w:rPr>
          <w:rFonts w:ascii="Arial" w:hAnsi="Arial" w:cs="Arial"/>
          <w:sz w:val="20"/>
          <w:szCs w:val="20"/>
        </w:rPr>
        <w:t>Produktionsl</w:t>
      </w:r>
      <w:r w:rsidR="0075297B" w:rsidRPr="00E15EC4">
        <w:rPr>
          <w:rFonts w:ascii="Arial" w:hAnsi="Arial" w:cs="Arial"/>
          <w:sz w:val="20"/>
          <w:szCs w:val="20"/>
        </w:rPr>
        <w:t>inie einb</w:t>
      </w:r>
      <w:r w:rsidR="0027781D" w:rsidRPr="00E15EC4">
        <w:rPr>
          <w:rFonts w:ascii="Arial" w:hAnsi="Arial" w:cs="Arial"/>
          <w:sz w:val="20"/>
          <w:szCs w:val="20"/>
        </w:rPr>
        <w:t>i</w:t>
      </w:r>
      <w:r w:rsidR="0075297B" w:rsidRPr="00E15EC4">
        <w:rPr>
          <w:rFonts w:ascii="Arial" w:hAnsi="Arial" w:cs="Arial"/>
          <w:sz w:val="20"/>
          <w:szCs w:val="20"/>
        </w:rPr>
        <w:t xml:space="preserve">nden. Da der </w:t>
      </w:r>
      <w:proofErr w:type="spellStart"/>
      <w:r w:rsidR="003A4800" w:rsidRPr="00E15EC4">
        <w:rPr>
          <w:rFonts w:ascii="Arial" w:hAnsi="Arial" w:cs="Arial"/>
          <w:sz w:val="20"/>
          <w:szCs w:val="20"/>
        </w:rPr>
        <w:t>RadarImager</w:t>
      </w:r>
      <w:proofErr w:type="spellEnd"/>
      <w:r w:rsidR="003A4800" w:rsidRPr="00E15EC4">
        <w:rPr>
          <w:rFonts w:ascii="Arial" w:hAnsi="Arial" w:cs="Arial"/>
          <w:sz w:val="20"/>
          <w:szCs w:val="20"/>
        </w:rPr>
        <w:t xml:space="preserve"> </w:t>
      </w:r>
      <w:r w:rsidR="00F368DD" w:rsidRPr="00E15EC4">
        <w:rPr>
          <w:rFonts w:ascii="Arial" w:hAnsi="Arial" w:cs="Arial"/>
          <w:sz w:val="20"/>
          <w:szCs w:val="20"/>
        </w:rPr>
        <w:t xml:space="preserve">direkt </w:t>
      </w:r>
      <w:r w:rsidR="0075297B" w:rsidRPr="00E15EC4">
        <w:rPr>
          <w:rFonts w:ascii="Arial" w:hAnsi="Arial" w:cs="Arial"/>
          <w:sz w:val="20"/>
          <w:szCs w:val="20"/>
        </w:rPr>
        <w:t>über dem Förderband platziert wird, wirkt sich das auch positiv auf die Maschinenlänge aus.“</w:t>
      </w:r>
    </w:p>
    <w:p w14:paraId="54CA3621" w14:textId="77777777" w:rsidR="0075297B" w:rsidRPr="00E15EC4" w:rsidRDefault="0075297B" w:rsidP="0075297B">
      <w:pPr>
        <w:rPr>
          <w:rFonts w:ascii="Arial" w:hAnsi="Arial" w:cs="Arial"/>
          <w:sz w:val="20"/>
          <w:szCs w:val="20"/>
        </w:rPr>
      </w:pPr>
    </w:p>
    <w:p w14:paraId="6C8B737E" w14:textId="77777777" w:rsidR="00481EEB" w:rsidRPr="00E15EC4" w:rsidRDefault="00481EEB" w:rsidP="00481EEB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 xml:space="preserve">Der RadarImager in der Praxis </w:t>
      </w:r>
    </w:p>
    <w:p w14:paraId="3CDA8B01" w14:textId="77777777" w:rsidR="000D55EA" w:rsidRPr="00E15EC4" w:rsidRDefault="000D55EA" w:rsidP="00481EEB">
      <w:pPr>
        <w:rPr>
          <w:rFonts w:ascii="Arial" w:hAnsi="Arial" w:cs="Arial"/>
          <w:sz w:val="20"/>
          <w:szCs w:val="20"/>
        </w:rPr>
      </w:pPr>
    </w:p>
    <w:p w14:paraId="2713844D" w14:textId="77777777" w:rsidR="00481EEB" w:rsidRPr="00E15EC4" w:rsidRDefault="007F1FCC" w:rsidP="00481EEB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 xml:space="preserve">Im verwendeten Frequenzbereich können die Radarstrahlen sämtliche dieelektrischen Materialien wie zum Beispiel Folien, Kartonagen und Kunststoffe durchleuchten. </w:t>
      </w:r>
      <w:r w:rsidR="00481EEB" w:rsidRPr="00E15EC4">
        <w:rPr>
          <w:rFonts w:ascii="Arial" w:hAnsi="Arial" w:cs="Arial"/>
          <w:sz w:val="20"/>
          <w:szCs w:val="20"/>
        </w:rPr>
        <w:t xml:space="preserve">Metall, leitfähige Gegenstände und Flüssigkeiten </w:t>
      </w:r>
      <w:r w:rsidR="00602C44" w:rsidRPr="00E15EC4">
        <w:rPr>
          <w:rFonts w:ascii="Arial" w:hAnsi="Arial" w:cs="Arial"/>
          <w:sz w:val="20"/>
          <w:szCs w:val="20"/>
        </w:rPr>
        <w:t>lassen sich</w:t>
      </w:r>
      <w:r w:rsidR="00481EEB" w:rsidRPr="00E15EC4">
        <w:rPr>
          <w:rFonts w:ascii="Arial" w:hAnsi="Arial" w:cs="Arial"/>
          <w:sz w:val="20"/>
          <w:szCs w:val="20"/>
        </w:rPr>
        <w:t xml:space="preserve"> detektier</w:t>
      </w:r>
      <w:r w:rsidR="00016B66" w:rsidRPr="00E15EC4">
        <w:rPr>
          <w:rFonts w:ascii="Arial" w:hAnsi="Arial" w:cs="Arial"/>
          <w:sz w:val="20"/>
          <w:szCs w:val="20"/>
        </w:rPr>
        <w:t>en</w:t>
      </w:r>
      <w:r w:rsidRPr="00E15EC4">
        <w:rPr>
          <w:rFonts w:ascii="Arial" w:hAnsi="Arial" w:cs="Arial"/>
          <w:sz w:val="20"/>
          <w:szCs w:val="20"/>
        </w:rPr>
        <w:t>,</w:t>
      </w:r>
      <w:r w:rsidR="00481EEB" w:rsidRPr="00E15EC4">
        <w:rPr>
          <w:rFonts w:ascii="Arial" w:hAnsi="Arial" w:cs="Arial"/>
          <w:sz w:val="20"/>
          <w:szCs w:val="20"/>
        </w:rPr>
        <w:t xml:space="preserve"> aber nicht durchleuchte</w:t>
      </w:r>
      <w:r w:rsidR="00602C44" w:rsidRPr="00E15EC4">
        <w:rPr>
          <w:rFonts w:ascii="Arial" w:hAnsi="Arial" w:cs="Arial"/>
          <w:sz w:val="20"/>
          <w:szCs w:val="20"/>
        </w:rPr>
        <w:t>n</w:t>
      </w:r>
      <w:r w:rsidR="00481EEB" w:rsidRPr="00E15EC4">
        <w:rPr>
          <w:rFonts w:ascii="Arial" w:hAnsi="Arial" w:cs="Arial"/>
          <w:sz w:val="20"/>
          <w:szCs w:val="20"/>
        </w:rPr>
        <w:t xml:space="preserve">. So </w:t>
      </w:r>
      <w:r w:rsidR="00602C44" w:rsidRPr="00E15EC4">
        <w:rPr>
          <w:rFonts w:ascii="Arial" w:hAnsi="Arial" w:cs="Arial"/>
          <w:sz w:val="20"/>
          <w:szCs w:val="20"/>
        </w:rPr>
        <w:t>kann man</w:t>
      </w:r>
      <w:r w:rsidR="00481EEB" w:rsidRPr="00E15EC4">
        <w:rPr>
          <w:rFonts w:ascii="Arial" w:hAnsi="Arial" w:cs="Arial"/>
          <w:sz w:val="20"/>
          <w:szCs w:val="20"/>
        </w:rPr>
        <w:t xml:space="preserve"> </w:t>
      </w:r>
      <w:r w:rsidR="008D132E" w:rsidRPr="00E15EC4">
        <w:rPr>
          <w:rFonts w:ascii="Arial" w:hAnsi="Arial" w:cs="Arial"/>
          <w:sz w:val="20"/>
          <w:szCs w:val="20"/>
        </w:rPr>
        <w:t xml:space="preserve">auch </w:t>
      </w:r>
      <w:r w:rsidR="00481EEB" w:rsidRPr="00E15EC4">
        <w:rPr>
          <w:rFonts w:ascii="Arial" w:hAnsi="Arial" w:cs="Arial"/>
          <w:sz w:val="20"/>
          <w:szCs w:val="20"/>
        </w:rPr>
        <w:t xml:space="preserve">metallische Gegenstände oder Partikel </w:t>
      </w:r>
      <w:r w:rsidRPr="00E15EC4">
        <w:rPr>
          <w:rFonts w:ascii="Arial" w:hAnsi="Arial" w:cs="Arial"/>
          <w:sz w:val="20"/>
          <w:szCs w:val="20"/>
        </w:rPr>
        <w:t>auffinden</w:t>
      </w:r>
      <w:r w:rsidR="00481EEB" w:rsidRPr="00E15EC4">
        <w:rPr>
          <w:rFonts w:ascii="Arial" w:hAnsi="Arial" w:cs="Arial"/>
          <w:sz w:val="20"/>
          <w:szCs w:val="20"/>
        </w:rPr>
        <w:t xml:space="preserve"> und Füllstände </w:t>
      </w:r>
      <w:r w:rsidR="00F368DD" w:rsidRPr="00E15EC4">
        <w:rPr>
          <w:rFonts w:ascii="Arial" w:hAnsi="Arial" w:cs="Arial"/>
          <w:sz w:val="20"/>
          <w:szCs w:val="20"/>
        </w:rPr>
        <w:t>erkennen</w:t>
      </w:r>
      <w:r w:rsidR="00481EEB" w:rsidRPr="00E15EC4">
        <w:rPr>
          <w:rFonts w:ascii="Arial" w:hAnsi="Arial" w:cs="Arial"/>
          <w:sz w:val="20"/>
          <w:szCs w:val="20"/>
        </w:rPr>
        <w:t>.</w:t>
      </w:r>
      <w:r w:rsidR="00D22B6F" w:rsidRPr="00E15EC4">
        <w:rPr>
          <w:rFonts w:ascii="Arial" w:hAnsi="Arial" w:cs="Arial"/>
          <w:sz w:val="20"/>
          <w:szCs w:val="20"/>
        </w:rPr>
        <w:t xml:space="preserve"> Dazu </w:t>
      </w:r>
      <w:r w:rsidR="00602C44" w:rsidRPr="00E15EC4">
        <w:rPr>
          <w:rFonts w:ascii="Arial" w:hAnsi="Arial" w:cs="Arial"/>
          <w:sz w:val="20"/>
          <w:szCs w:val="20"/>
        </w:rPr>
        <w:t>erlaubt es</w:t>
      </w:r>
      <w:r w:rsidR="00D22B6F" w:rsidRPr="00E15EC4">
        <w:rPr>
          <w:rFonts w:ascii="Arial" w:hAnsi="Arial" w:cs="Arial"/>
          <w:sz w:val="20"/>
          <w:szCs w:val="20"/>
        </w:rPr>
        <w:t xml:space="preserve"> der </w:t>
      </w:r>
      <w:r w:rsidR="005D3EBD" w:rsidRPr="00E15EC4">
        <w:rPr>
          <w:rFonts w:ascii="Arial" w:hAnsi="Arial" w:cs="Arial"/>
          <w:sz w:val="20"/>
          <w:szCs w:val="20"/>
        </w:rPr>
        <w:t>Sensor</w:t>
      </w:r>
      <w:r w:rsidR="00D22B6F" w:rsidRPr="00E15EC4">
        <w:rPr>
          <w:rFonts w:ascii="Arial" w:hAnsi="Arial" w:cs="Arial"/>
          <w:sz w:val="20"/>
          <w:szCs w:val="20"/>
        </w:rPr>
        <w:t xml:space="preserve"> die Oberflächenbeschaffenheit unterschiedlicher Materialien </w:t>
      </w:r>
      <w:r w:rsidR="00602C44" w:rsidRPr="00E15EC4">
        <w:rPr>
          <w:rFonts w:ascii="Arial" w:hAnsi="Arial" w:cs="Arial"/>
          <w:sz w:val="20"/>
          <w:szCs w:val="20"/>
        </w:rPr>
        <w:t xml:space="preserve">zu </w:t>
      </w:r>
      <w:r w:rsidR="00D22B6F" w:rsidRPr="00E15EC4">
        <w:rPr>
          <w:rFonts w:ascii="Arial" w:hAnsi="Arial" w:cs="Arial"/>
          <w:sz w:val="20"/>
          <w:szCs w:val="20"/>
        </w:rPr>
        <w:t>erfassen.</w:t>
      </w:r>
    </w:p>
    <w:p w14:paraId="32C736C5" w14:textId="77777777" w:rsidR="007F1FCC" w:rsidRPr="00E15EC4" w:rsidRDefault="007F1FCC" w:rsidP="00481EEB">
      <w:pPr>
        <w:rPr>
          <w:rFonts w:ascii="Arial" w:hAnsi="Arial" w:cs="Arial"/>
          <w:sz w:val="20"/>
          <w:szCs w:val="20"/>
        </w:rPr>
      </w:pPr>
    </w:p>
    <w:p w14:paraId="1F8CF145" w14:textId="5BA2F257" w:rsidR="000D55EA" w:rsidRPr="00E15EC4" w:rsidRDefault="00F368DD" w:rsidP="00965912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 xml:space="preserve">Durch den verwendeten Frequenzbereich kann der Imager dielektrische Objekte mit einem Abstand von wenigen Millimetern </w:t>
      </w:r>
      <w:r w:rsidR="005245CA" w:rsidRPr="00E15EC4">
        <w:rPr>
          <w:rFonts w:ascii="Arial" w:hAnsi="Arial" w:cs="Arial"/>
          <w:sz w:val="20"/>
          <w:szCs w:val="20"/>
        </w:rPr>
        <w:t xml:space="preserve">optisch </w:t>
      </w:r>
      <w:r w:rsidRPr="00E15EC4">
        <w:rPr>
          <w:rFonts w:ascii="Arial" w:hAnsi="Arial" w:cs="Arial"/>
          <w:sz w:val="20"/>
          <w:szCs w:val="20"/>
        </w:rPr>
        <w:t>sicher trennen. Auch wenn Objekte dichter beieinander liegen, lassen sich noch wichtige Informationen gewinnen</w:t>
      </w:r>
      <w:r w:rsidR="00602C44" w:rsidRPr="00E15EC4">
        <w:rPr>
          <w:rFonts w:ascii="Arial" w:hAnsi="Arial" w:cs="Arial"/>
          <w:sz w:val="20"/>
          <w:szCs w:val="20"/>
        </w:rPr>
        <w:t xml:space="preserve"> und das bei </w:t>
      </w:r>
      <w:r w:rsidRPr="00E15EC4">
        <w:rPr>
          <w:rFonts w:ascii="Arial" w:hAnsi="Arial" w:cs="Arial"/>
          <w:sz w:val="20"/>
          <w:szCs w:val="20"/>
        </w:rPr>
        <w:t>Bandgeschwindigkeiten bis 1,5 m/S oder 90 m/Minute.</w:t>
      </w:r>
      <w:r w:rsidR="00602C44" w:rsidRPr="00E15EC4">
        <w:rPr>
          <w:rFonts w:ascii="Arial" w:hAnsi="Arial" w:cs="Arial"/>
          <w:sz w:val="20"/>
          <w:szCs w:val="20"/>
        </w:rPr>
        <w:t xml:space="preserve"> </w:t>
      </w:r>
      <w:r w:rsidR="00467AE3" w:rsidRPr="00E15EC4">
        <w:rPr>
          <w:rFonts w:ascii="Arial" w:hAnsi="Arial" w:cs="Arial"/>
          <w:sz w:val="20"/>
          <w:szCs w:val="20"/>
        </w:rPr>
        <w:t xml:space="preserve">Um mit der nötigen Präzision messen zu können, setzt der </w:t>
      </w:r>
      <w:proofErr w:type="spellStart"/>
      <w:r w:rsidR="003A4800" w:rsidRPr="00E15EC4">
        <w:rPr>
          <w:rFonts w:ascii="Arial" w:hAnsi="Arial" w:cs="Arial"/>
          <w:sz w:val="20"/>
          <w:szCs w:val="20"/>
        </w:rPr>
        <w:t>RadarImager</w:t>
      </w:r>
      <w:proofErr w:type="spellEnd"/>
      <w:r w:rsidR="003A4800" w:rsidRPr="00E15EC4">
        <w:rPr>
          <w:rFonts w:ascii="Arial" w:hAnsi="Arial" w:cs="Arial"/>
          <w:sz w:val="20"/>
          <w:szCs w:val="20"/>
        </w:rPr>
        <w:t xml:space="preserve"> </w:t>
      </w:r>
      <w:r w:rsidR="00602C44" w:rsidRPr="00E15EC4">
        <w:rPr>
          <w:rFonts w:ascii="Arial" w:hAnsi="Arial" w:cs="Arial"/>
          <w:sz w:val="20"/>
          <w:szCs w:val="20"/>
        </w:rPr>
        <w:t xml:space="preserve">allerdings </w:t>
      </w:r>
      <w:r w:rsidR="00467AE3" w:rsidRPr="00E15EC4">
        <w:rPr>
          <w:rFonts w:ascii="Arial" w:hAnsi="Arial" w:cs="Arial"/>
          <w:sz w:val="20"/>
          <w:szCs w:val="20"/>
        </w:rPr>
        <w:t>eine kontinuierliche Bewegung des Produktförderbands</w:t>
      </w:r>
      <w:r w:rsidR="00710297" w:rsidRPr="00E15EC4">
        <w:rPr>
          <w:rFonts w:ascii="Arial" w:hAnsi="Arial" w:cs="Arial"/>
          <w:sz w:val="20"/>
          <w:szCs w:val="20"/>
        </w:rPr>
        <w:t xml:space="preserve"> oder seiner Position</w:t>
      </w:r>
      <w:r w:rsidR="00467AE3" w:rsidRPr="00E15EC4">
        <w:rPr>
          <w:rFonts w:ascii="Arial" w:hAnsi="Arial" w:cs="Arial"/>
          <w:sz w:val="20"/>
          <w:szCs w:val="20"/>
        </w:rPr>
        <w:t xml:space="preserve"> und eine freie Sicht auf die zu überprüfenden Produkte voraus. </w:t>
      </w:r>
    </w:p>
    <w:p w14:paraId="7D10A567" w14:textId="77777777" w:rsidR="00C54B5B" w:rsidRPr="00E15EC4" w:rsidRDefault="00C54B5B" w:rsidP="00965912">
      <w:pPr>
        <w:rPr>
          <w:rFonts w:ascii="Arial" w:hAnsi="Arial" w:cs="Arial"/>
          <w:sz w:val="20"/>
          <w:szCs w:val="20"/>
        </w:rPr>
      </w:pPr>
    </w:p>
    <w:p w14:paraId="02A6493F" w14:textId="77777777" w:rsidR="00C54B5B" w:rsidRPr="00E15EC4" w:rsidRDefault="00C54B5B" w:rsidP="00C54B5B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Ist der Sensor in der Produktionslinie eingerichtet, braucht er zur Auswertung der Bilder noch eine geeignete Prüfsoftware. Wechselt das Produkt, muss nur das neue "Rezept" geladen werden.</w:t>
      </w:r>
    </w:p>
    <w:p w14:paraId="4054ADDC" w14:textId="77777777" w:rsidR="00C54B5B" w:rsidRPr="00E15EC4" w:rsidRDefault="00C54B5B" w:rsidP="00965912">
      <w:pPr>
        <w:rPr>
          <w:rFonts w:ascii="Arial" w:hAnsi="Arial" w:cs="Arial"/>
          <w:sz w:val="20"/>
          <w:szCs w:val="20"/>
        </w:rPr>
      </w:pPr>
    </w:p>
    <w:p w14:paraId="0B9E9EB4" w14:textId="1537EBCB" w:rsidR="00F368DD" w:rsidRPr="00E15EC4" w:rsidRDefault="000D55EA" w:rsidP="00965912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 xml:space="preserve">So kann </w:t>
      </w:r>
      <w:r w:rsidR="00602C44" w:rsidRPr="00E15EC4">
        <w:rPr>
          <w:rFonts w:ascii="Arial" w:hAnsi="Arial" w:cs="Arial"/>
          <w:sz w:val="20"/>
          <w:szCs w:val="20"/>
        </w:rPr>
        <w:t>der Radarsensor</w:t>
      </w:r>
      <w:r w:rsidRPr="00E15EC4">
        <w:rPr>
          <w:rFonts w:ascii="Arial" w:hAnsi="Arial" w:cs="Arial"/>
          <w:sz w:val="20"/>
          <w:szCs w:val="20"/>
        </w:rPr>
        <w:t xml:space="preserve"> </w:t>
      </w:r>
      <w:r w:rsidR="005D3EBD" w:rsidRPr="00E15EC4">
        <w:rPr>
          <w:rFonts w:ascii="Arial" w:hAnsi="Arial" w:cs="Arial"/>
          <w:sz w:val="20"/>
          <w:szCs w:val="20"/>
        </w:rPr>
        <w:t xml:space="preserve">auch </w:t>
      </w:r>
      <w:r w:rsidRPr="00E15EC4">
        <w:rPr>
          <w:rFonts w:ascii="Arial" w:hAnsi="Arial" w:cs="Arial"/>
          <w:sz w:val="20"/>
          <w:szCs w:val="20"/>
        </w:rPr>
        <w:t>im Bereich Nahrungsmittel und Getränke Inhalt</w:t>
      </w:r>
      <w:r w:rsidR="00602C44" w:rsidRPr="00E15EC4">
        <w:rPr>
          <w:rFonts w:ascii="Arial" w:hAnsi="Arial" w:cs="Arial"/>
          <w:sz w:val="20"/>
          <w:szCs w:val="20"/>
        </w:rPr>
        <w:t>e</w:t>
      </w:r>
      <w:r w:rsidRPr="00E15EC4">
        <w:rPr>
          <w:rFonts w:ascii="Arial" w:hAnsi="Arial" w:cs="Arial"/>
          <w:sz w:val="20"/>
          <w:szCs w:val="20"/>
        </w:rPr>
        <w:t xml:space="preserve"> von Verpackungen auf </w:t>
      </w:r>
      <w:r w:rsidR="001279B1" w:rsidRPr="00E15EC4">
        <w:rPr>
          <w:rFonts w:ascii="Arial" w:hAnsi="Arial" w:cs="Arial"/>
          <w:sz w:val="20"/>
          <w:szCs w:val="20"/>
        </w:rPr>
        <w:t xml:space="preserve">Vollständigkeit </w:t>
      </w:r>
      <w:r w:rsidR="00602C44" w:rsidRPr="00E15EC4">
        <w:rPr>
          <w:rFonts w:ascii="Arial" w:hAnsi="Arial" w:cs="Arial"/>
          <w:sz w:val="20"/>
          <w:szCs w:val="20"/>
        </w:rPr>
        <w:t xml:space="preserve">inkl. Beipackzettel </w:t>
      </w:r>
      <w:r w:rsidR="001279B1" w:rsidRPr="00E15EC4">
        <w:rPr>
          <w:rFonts w:ascii="Arial" w:hAnsi="Arial" w:cs="Arial"/>
          <w:sz w:val="20"/>
          <w:szCs w:val="20"/>
        </w:rPr>
        <w:t>und</w:t>
      </w:r>
      <w:r w:rsidRPr="00E15EC4">
        <w:rPr>
          <w:rFonts w:ascii="Arial" w:hAnsi="Arial" w:cs="Arial"/>
          <w:sz w:val="20"/>
          <w:szCs w:val="20"/>
        </w:rPr>
        <w:t xml:space="preserve"> Unversehrtheit prüfen, Fremdkörper detektieren </w:t>
      </w:r>
      <w:r w:rsidR="003A4800" w:rsidRPr="00E15EC4">
        <w:rPr>
          <w:rFonts w:ascii="Arial" w:hAnsi="Arial" w:cs="Arial"/>
          <w:sz w:val="20"/>
          <w:szCs w:val="20"/>
        </w:rPr>
        <w:t xml:space="preserve">oder </w:t>
      </w:r>
      <w:r w:rsidRPr="00E15EC4">
        <w:rPr>
          <w:rFonts w:ascii="Arial" w:hAnsi="Arial" w:cs="Arial"/>
          <w:sz w:val="20"/>
          <w:szCs w:val="20"/>
        </w:rPr>
        <w:t xml:space="preserve">Füllstände erkennen. </w:t>
      </w:r>
    </w:p>
    <w:p w14:paraId="5F3B1856" w14:textId="77777777" w:rsidR="00F368DD" w:rsidRPr="00E15EC4" w:rsidRDefault="00F368DD" w:rsidP="00965912">
      <w:pPr>
        <w:rPr>
          <w:rFonts w:ascii="Arial" w:hAnsi="Arial" w:cs="Arial"/>
          <w:sz w:val="20"/>
          <w:szCs w:val="20"/>
        </w:rPr>
      </w:pPr>
    </w:p>
    <w:p w14:paraId="792176E0" w14:textId="77777777" w:rsidR="00D678F2" w:rsidRPr="00E15EC4" w:rsidRDefault="00BF4284" w:rsidP="00965912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Die Vorteile</w:t>
      </w:r>
      <w:r w:rsidR="00965912" w:rsidRPr="00E15EC4">
        <w:rPr>
          <w:rFonts w:ascii="Arial" w:hAnsi="Arial" w:cs="Arial"/>
          <w:sz w:val="20"/>
          <w:szCs w:val="20"/>
        </w:rPr>
        <w:t xml:space="preserve"> von Radarmessungen</w:t>
      </w:r>
    </w:p>
    <w:p w14:paraId="13DA7533" w14:textId="77777777" w:rsidR="00F368DD" w:rsidRPr="00E15EC4" w:rsidRDefault="00F368DD" w:rsidP="00C139F5">
      <w:pPr>
        <w:rPr>
          <w:rFonts w:ascii="Arial" w:hAnsi="Arial" w:cs="Arial"/>
          <w:sz w:val="20"/>
          <w:szCs w:val="20"/>
        </w:rPr>
      </w:pPr>
    </w:p>
    <w:p w14:paraId="3ECEE8E3" w14:textId="1D5D8BB6" w:rsidR="00EA6948" w:rsidRPr="00E15EC4" w:rsidRDefault="00BF4284" w:rsidP="00EA6948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D</w:t>
      </w:r>
      <w:r w:rsidR="00715192" w:rsidRPr="00E15EC4">
        <w:rPr>
          <w:rFonts w:ascii="Arial" w:hAnsi="Arial" w:cs="Arial"/>
          <w:sz w:val="20"/>
          <w:szCs w:val="20"/>
        </w:rPr>
        <w:t xml:space="preserve">er </w:t>
      </w:r>
      <w:r w:rsidR="00CA24B5" w:rsidRPr="00E15EC4">
        <w:rPr>
          <w:rFonts w:ascii="Arial" w:hAnsi="Arial" w:cs="Arial"/>
          <w:sz w:val="20"/>
          <w:szCs w:val="20"/>
        </w:rPr>
        <w:t xml:space="preserve">neue </w:t>
      </w:r>
      <w:r w:rsidR="00EA6948" w:rsidRPr="00E15EC4">
        <w:rPr>
          <w:rFonts w:ascii="Arial" w:hAnsi="Arial" w:cs="Arial"/>
          <w:sz w:val="20"/>
          <w:szCs w:val="20"/>
        </w:rPr>
        <w:t xml:space="preserve">robuste </w:t>
      </w:r>
      <w:r w:rsidR="00CA24B5" w:rsidRPr="00E15EC4">
        <w:rPr>
          <w:rFonts w:ascii="Arial" w:hAnsi="Arial" w:cs="Arial"/>
          <w:sz w:val="20"/>
          <w:szCs w:val="20"/>
        </w:rPr>
        <w:t>Radarsensor</w:t>
      </w:r>
      <w:r w:rsidR="00715192" w:rsidRPr="00E15EC4">
        <w:rPr>
          <w:rFonts w:ascii="Arial" w:hAnsi="Arial" w:cs="Arial"/>
          <w:sz w:val="20"/>
          <w:szCs w:val="20"/>
        </w:rPr>
        <w:t xml:space="preserve"> von Balluff </w:t>
      </w:r>
      <w:r w:rsidR="00421189" w:rsidRPr="00E15EC4">
        <w:rPr>
          <w:rFonts w:ascii="Arial" w:hAnsi="Arial" w:cs="Arial"/>
          <w:sz w:val="20"/>
          <w:szCs w:val="20"/>
        </w:rPr>
        <w:t xml:space="preserve">- ein industrielles 3D-Bildgebungssystem - </w:t>
      </w:r>
      <w:r w:rsidRPr="00E15EC4">
        <w:rPr>
          <w:rFonts w:ascii="Arial" w:hAnsi="Arial" w:cs="Arial"/>
          <w:sz w:val="20"/>
          <w:szCs w:val="20"/>
        </w:rPr>
        <w:t>biete</w:t>
      </w:r>
      <w:r w:rsidR="000D481F" w:rsidRPr="00E15EC4">
        <w:rPr>
          <w:rFonts w:ascii="Arial" w:hAnsi="Arial" w:cs="Arial"/>
          <w:sz w:val="20"/>
          <w:szCs w:val="20"/>
        </w:rPr>
        <w:t>t</w:t>
      </w:r>
      <w:r w:rsidRPr="00E15EC4">
        <w:rPr>
          <w:rFonts w:ascii="Arial" w:hAnsi="Arial" w:cs="Arial"/>
          <w:sz w:val="20"/>
          <w:szCs w:val="20"/>
        </w:rPr>
        <w:t xml:space="preserve"> wichtige</w:t>
      </w:r>
      <w:r w:rsidR="00715192" w:rsidRPr="00E15EC4">
        <w:rPr>
          <w:rFonts w:ascii="Arial" w:hAnsi="Arial" w:cs="Arial"/>
          <w:sz w:val="20"/>
          <w:szCs w:val="20"/>
        </w:rPr>
        <w:t xml:space="preserve"> Vorteile. Er zeichnet sich durch seine hohe Genauigkeit und Zuverlässigkeit au</w:t>
      </w:r>
      <w:r w:rsidRPr="00E15EC4">
        <w:rPr>
          <w:rFonts w:ascii="Arial" w:hAnsi="Arial" w:cs="Arial"/>
          <w:sz w:val="20"/>
          <w:szCs w:val="20"/>
        </w:rPr>
        <w:t>s</w:t>
      </w:r>
      <w:r w:rsidR="000D481F" w:rsidRPr="00E15EC4">
        <w:rPr>
          <w:rFonts w:ascii="Arial" w:hAnsi="Arial" w:cs="Arial"/>
          <w:sz w:val="20"/>
          <w:szCs w:val="20"/>
        </w:rPr>
        <w:t xml:space="preserve"> und</w:t>
      </w:r>
      <w:r w:rsidRPr="00E15EC4">
        <w:rPr>
          <w:rFonts w:ascii="Arial" w:hAnsi="Arial" w:cs="Arial"/>
          <w:sz w:val="20"/>
          <w:szCs w:val="20"/>
        </w:rPr>
        <w:t xml:space="preserve"> </w:t>
      </w:r>
      <w:r w:rsidR="00715192" w:rsidRPr="00E15EC4">
        <w:rPr>
          <w:rFonts w:ascii="Arial" w:hAnsi="Arial" w:cs="Arial"/>
          <w:sz w:val="20"/>
          <w:szCs w:val="20"/>
        </w:rPr>
        <w:t xml:space="preserve">bietet zudem eine breite Palette an Konfigurationsmöglichkeiten. </w:t>
      </w:r>
      <w:r w:rsidR="00096577" w:rsidRPr="00E15EC4">
        <w:rPr>
          <w:rFonts w:ascii="Arial" w:hAnsi="Arial" w:cs="Arial"/>
          <w:sz w:val="20"/>
          <w:szCs w:val="20"/>
        </w:rPr>
        <w:t>Der kompakte Sensor</w:t>
      </w:r>
      <w:r w:rsidR="00715192" w:rsidRPr="00E15EC4">
        <w:rPr>
          <w:rFonts w:ascii="Arial" w:hAnsi="Arial" w:cs="Arial"/>
          <w:sz w:val="20"/>
          <w:szCs w:val="20"/>
        </w:rPr>
        <w:t xml:space="preserve"> </w:t>
      </w:r>
      <w:r w:rsidR="007F1FCC" w:rsidRPr="00E15EC4">
        <w:rPr>
          <w:rFonts w:ascii="Arial" w:hAnsi="Arial" w:cs="Arial"/>
          <w:sz w:val="20"/>
          <w:szCs w:val="20"/>
        </w:rPr>
        <w:t>lässt sich</w:t>
      </w:r>
      <w:r w:rsidR="00715192" w:rsidRPr="00E15EC4">
        <w:rPr>
          <w:rFonts w:ascii="Arial" w:hAnsi="Arial" w:cs="Arial"/>
          <w:sz w:val="20"/>
          <w:szCs w:val="20"/>
        </w:rPr>
        <w:t xml:space="preserve"> einfach</w:t>
      </w:r>
      <w:r w:rsidR="00C54B5B" w:rsidRPr="00E15EC4">
        <w:rPr>
          <w:rFonts w:ascii="Arial" w:hAnsi="Arial" w:cs="Arial"/>
          <w:sz w:val="20"/>
          <w:szCs w:val="20"/>
        </w:rPr>
        <w:t xml:space="preserve"> </w:t>
      </w:r>
      <w:r w:rsidR="00645424" w:rsidRPr="00E15EC4">
        <w:rPr>
          <w:rFonts w:ascii="Arial" w:hAnsi="Arial" w:cs="Arial"/>
          <w:sz w:val="20"/>
          <w:szCs w:val="20"/>
        </w:rPr>
        <w:t>per Plug&amp;Play</w:t>
      </w:r>
      <w:r w:rsidR="007F1FCC" w:rsidRPr="00E15EC4">
        <w:rPr>
          <w:rFonts w:ascii="Arial" w:hAnsi="Arial" w:cs="Arial"/>
          <w:sz w:val="20"/>
          <w:szCs w:val="20"/>
        </w:rPr>
        <w:t xml:space="preserve"> in bestehende </w:t>
      </w:r>
      <w:r w:rsidR="0004788C" w:rsidRPr="00E15EC4">
        <w:rPr>
          <w:rFonts w:ascii="Arial" w:hAnsi="Arial" w:cs="Arial"/>
          <w:sz w:val="20"/>
          <w:szCs w:val="20"/>
        </w:rPr>
        <w:t>Produktlinien</w:t>
      </w:r>
      <w:r w:rsidR="007F1FCC" w:rsidRPr="00E15EC4">
        <w:rPr>
          <w:rFonts w:ascii="Arial" w:hAnsi="Arial" w:cs="Arial"/>
          <w:sz w:val="20"/>
          <w:szCs w:val="20"/>
        </w:rPr>
        <w:t xml:space="preserve"> integrieren</w:t>
      </w:r>
      <w:r w:rsidR="00645424" w:rsidRPr="00E15EC4">
        <w:rPr>
          <w:rFonts w:ascii="Arial" w:hAnsi="Arial" w:cs="Arial"/>
          <w:sz w:val="20"/>
          <w:szCs w:val="20"/>
        </w:rPr>
        <w:t>. Die Kalibrierung erfolgt dann durch den Kunden. Er ist wartungsfrei</w:t>
      </w:r>
      <w:r w:rsidR="00D22B6F" w:rsidRPr="00E15EC4">
        <w:rPr>
          <w:rFonts w:ascii="Arial" w:hAnsi="Arial" w:cs="Arial"/>
          <w:sz w:val="20"/>
          <w:szCs w:val="20"/>
        </w:rPr>
        <w:t xml:space="preserve">, </w:t>
      </w:r>
      <w:r w:rsidR="0004788C" w:rsidRPr="00E15EC4">
        <w:rPr>
          <w:rFonts w:ascii="Arial" w:hAnsi="Arial" w:cs="Arial"/>
          <w:sz w:val="20"/>
          <w:szCs w:val="20"/>
        </w:rPr>
        <w:t>bietet</w:t>
      </w:r>
      <w:r w:rsidR="00715192" w:rsidRPr="00E15EC4">
        <w:rPr>
          <w:rFonts w:ascii="Arial" w:hAnsi="Arial" w:cs="Arial"/>
          <w:sz w:val="20"/>
          <w:szCs w:val="20"/>
        </w:rPr>
        <w:t xml:space="preserve"> eine benutzerfreundliche Bedienung</w:t>
      </w:r>
      <w:r w:rsidR="00EA6948" w:rsidRPr="00E15EC4">
        <w:rPr>
          <w:rFonts w:ascii="Arial" w:hAnsi="Arial" w:cs="Arial"/>
          <w:sz w:val="20"/>
          <w:szCs w:val="20"/>
        </w:rPr>
        <w:t>,</w:t>
      </w:r>
      <w:r w:rsidR="00D22B6F" w:rsidRPr="00E15EC4">
        <w:rPr>
          <w:rFonts w:ascii="Arial" w:hAnsi="Arial" w:cs="Arial"/>
          <w:sz w:val="20"/>
          <w:szCs w:val="20"/>
        </w:rPr>
        <w:t xml:space="preserve"> agiert präzise und zuverlässig </w:t>
      </w:r>
      <w:r w:rsidR="00016B66" w:rsidRPr="00E15EC4">
        <w:rPr>
          <w:rFonts w:ascii="Arial" w:hAnsi="Arial" w:cs="Arial"/>
          <w:sz w:val="20"/>
          <w:szCs w:val="20"/>
        </w:rPr>
        <w:t xml:space="preserve">auch </w:t>
      </w:r>
      <w:r w:rsidR="00D22B6F" w:rsidRPr="00E15EC4">
        <w:rPr>
          <w:rFonts w:ascii="Arial" w:hAnsi="Arial" w:cs="Arial"/>
          <w:sz w:val="20"/>
          <w:szCs w:val="20"/>
        </w:rPr>
        <w:t xml:space="preserve">unter </w:t>
      </w:r>
      <w:r w:rsidR="005D3EBD" w:rsidRPr="00E15EC4">
        <w:rPr>
          <w:rFonts w:ascii="Arial" w:hAnsi="Arial" w:cs="Arial"/>
          <w:sz w:val="20"/>
          <w:szCs w:val="20"/>
        </w:rPr>
        <w:t>ungünstigen</w:t>
      </w:r>
      <w:r w:rsidR="00D22B6F" w:rsidRPr="00E15EC4">
        <w:rPr>
          <w:rFonts w:ascii="Arial" w:hAnsi="Arial" w:cs="Arial"/>
          <w:sz w:val="20"/>
          <w:szCs w:val="20"/>
        </w:rPr>
        <w:t xml:space="preserve"> Lichtverhältnissen</w:t>
      </w:r>
      <w:r w:rsidR="00710297" w:rsidRPr="00E15EC4">
        <w:rPr>
          <w:rFonts w:ascii="Arial" w:hAnsi="Arial" w:cs="Arial"/>
          <w:sz w:val="20"/>
          <w:szCs w:val="20"/>
        </w:rPr>
        <w:t xml:space="preserve"> und</w:t>
      </w:r>
      <w:r w:rsidR="00EA6948" w:rsidRPr="00E15EC4">
        <w:rPr>
          <w:rFonts w:ascii="Arial" w:hAnsi="Arial" w:cs="Arial"/>
          <w:sz w:val="20"/>
          <w:szCs w:val="20"/>
        </w:rPr>
        <w:t xml:space="preserve"> liefert optimale Ergebnisse selbst bei Staub, Rauch, Feuchtigkeit und rauen Oberflächen </w:t>
      </w:r>
      <w:r w:rsidR="00CA24B5" w:rsidRPr="00E15EC4">
        <w:rPr>
          <w:rFonts w:ascii="Arial" w:hAnsi="Arial" w:cs="Arial"/>
          <w:sz w:val="20"/>
          <w:szCs w:val="20"/>
        </w:rPr>
        <w:t>ohne das Produkt</w:t>
      </w:r>
      <w:r w:rsidR="00C54B5B" w:rsidRPr="00E15EC4">
        <w:rPr>
          <w:rFonts w:ascii="Arial" w:hAnsi="Arial" w:cs="Arial"/>
          <w:sz w:val="20"/>
          <w:szCs w:val="20"/>
        </w:rPr>
        <w:t xml:space="preserve"> selbst</w:t>
      </w:r>
      <w:r w:rsidR="00CA24B5" w:rsidRPr="00E15EC4">
        <w:rPr>
          <w:rFonts w:ascii="Arial" w:hAnsi="Arial" w:cs="Arial"/>
          <w:sz w:val="20"/>
          <w:szCs w:val="20"/>
        </w:rPr>
        <w:t xml:space="preserve"> zu beeinflussen</w:t>
      </w:r>
      <w:r w:rsidR="00715192" w:rsidRPr="00E15EC4">
        <w:rPr>
          <w:rFonts w:ascii="Arial" w:hAnsi="Arial" w:cs="Arial"/>
          <w:sz w:val="20"/>
          <w:szCs w:val="20"/>
        </w:rPr>
        <w:t>.</w:t>
      </w:r>
    </w:p>
    <w:p w14:paraId="22C9319F" w14:textId="77777777" w:rsidR="00D22B6F" w:rsidRPr="00E15EC4" w:rsidRDefault="00D22B6F" w:rsidP="00715192">
      <w:pPr>
        <w:rPr>
          <w:rFonts w:ascii="Arial" w:hAnsi="Arial" w:cs="Arial"/>
          <w:sz w:val="20"/>
          <w:szCs w:val="20"/>
        </w:rPr>
      </w:pPr>
    </w:p>
    <w:p w14:paraId="1B815C7B" w14:textId="77777777" w:rsidR="00D22B6F" w:rsidRPr="00E15EC4" w:rsidRDefault="00D22B6F" w:rsidP="00D22B6F">
      <w:pPr>
        <w:rPr>
          <w:rFonts w:ascii="Arial" w:hAnsi="Arial" w:cs="Arial"/>
          <w:sz w:val="20"/>
          <w:szCs w:val="20"/>
        </w:rPr>
      </w:pPr>
      <w:r w:rsidRPr="00E15EC4">
        <w:rPr>
          <w:rFonts w:ascii="Arial" w:hAnsi="Arial" w:cs="Arial"/>
          <w:sz w:val="20"/>
          <w:szCs w:val="20"/>
        </w:rPr>
        <w:t>Das macht d</w:t>
      </w:r>
      <w:r w:rsidR="00CA24B5" w:rsidRPr="00E15EC4">
        <w:rPr>
          <w:rFonts w:ascii="Arial" w:hAnsi="Arial" w:cs="Arial"/>
          <w:sz w:val="20"/>
          <w:szCs w:val="20"/>
        </w:rPr>
        <w:t>en RadarImager</w:t>
      </w:r>
      <w:r w:rsidRPr="00E15EC4">
        <w:rPr>
          <w:rFonts w:ascii="Arial" w:hAnsi="Arial" w:cs="Arial"/>
          <w:sz w:val="20"/>
          <w:szCs w:val="20"/>
        </w:rPr>
        <w:t xml:space="preserve"> zu einer attraktiven Alternative zu aktuell eingesetzten Technologien und eröffnet völlig neue Lösungen im Bereich Qualitätskontrolle für Lebensmittel, Pharma, Kosmetik, Verpackungen und Logistik.</w:t>
      </w:r>
    </w:p>
    <w:p w14:paraId="4CC5AB9B" w14:textId="77777777" w:rsidR="00096577" w:rsidRDefault="00096577" w:rsidP="00715192"/>
    <w:p w14:paraId="565539BE" w14:textId="77777777" w:rsidR="002F6AED" w:rsidRPr="0068457B" w:rsidRDefault="002F6AED" w:rsidP="002F6AED">
      <w:pPr>
        <w:rPr>
          <w:color w:val="FF0000"/>
        </w:rPr>
      </w:pPr>
    </w:p>
    <w:sectPr w:rsidR="002F6AED" w:rsidRPr="0068457B" w:rsidSect="00295E6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ED"/>
    <w:rsid w:val="000015F8"/>
    <w:rsid w:val="00012EAA"/>
    <w:rsid w:val="00016B66"/>
    <w:rsid w:val="0002258C"/>
    <w:rsid w:val="000310A3"/>
    <w:rsid w:val="00031958"/>
    <w:rsid w:val="00035C9B"/>
    <w:rsid w:val="000378E2"/>
    <w:rsid w:val="00042A27"/>
    <w:rsid w:val="00045427"/>
    <w:rsid w:val="0004788C"/>
    <w:rsid w:val="00051C66"/>
    <w:rsid w:val="00066EEB"/>
    <w:rsid w:val="00073C4F"/>
    <w:rsid w:val="0007548A"/>
    <w:rsid w:val="00094844"/>
    <w:rsid w:val="00096577"/>
    <w:rsid w:val="000A4399"/>
    <w:rsid w:val="000B2CCC"/>
    <w:rsid w:val="000C3B5C"/>
    <w:rsid w:val="000D2AB1"/>
    <w:rsid w:val="000D481F"/>
    <w:rsid w:val="000D55EA"/>
    <w:rsid w:val="00104DFD"/>
    <w:rsid w:val="00126D74"/>
    <w:rsid w:val="001279B1"/>
    <w:rsid w:val="001303B1"/>
    <w:rsid w:val="00146908"/>
    <w:rsid w:val="00151EB7"/>
    <w:rsid w:val="00177FD5"/>
    <w:rsid w:val="001A544A"/>
    <w:rsid w:val="001E1A51"/>
    <w:rsid w:val="001F35E1"/>
    <w:rsid w:val="001F5900"/>
    <w:rsid w:val="002056F3"/>
    <w:rsid w:val="00214BE6"/>
    <w:rsid w:val="00217823"/>
    <w:rsid w:val="00224B0B"/>
    <w:rsid w:val="00232288"/>
    <w:rsid w:val="00243FF0"/>
    <w:rsid w:val="0027781D"/>
    <w:rsid w:val="00295E60"/>
    <w:rsid w:val="0029669B"/>
    <w:rsid w:val="002C4346"/>
    <w:rsid w:val="002D3A48"/>
    <w:rsid w:val="002E72C4"/>
    <w:rsid w:val="002E7B43"/>
    <w:rsid w:val="002F6AED"/>
    <w:rsid w:val="00306360"/>
    <w:rsid w:val="00326E3E"/>
    <w:rsid w:val="00364F90"/>
    <w:rsid w:val="0037418B"/>
    <w:rsid w:val="00375D71"/>
    <w:rsid w:val="003764E5"/>
    <w:rsid w:val="00390B87"/>
    <w:rsid w:val="003A4800"/>
    <w:rsid w:val="003B5D64"/>
    <w:rsid w:val="003C7C1A"/>
    <w:rsid w:val="003E2027"/>
    <w:rsid w:val="003E2F09"/>
    <w:rsid w:val="003F1C28"/>
    <w:rsid w:val="003F7195"/>
    <w:rsid w:val="00403382"/>
    <w:rsid w:val="004154B2"/>
    <w:rsid w:val="004176F6"/>
    <w:rsid w:val="00421189"/>
    <w:rsid w:val="00434B1D"/>
    <w:rsid w:val="00434FA7"/>
    <w:rsid w:val="00442A67"/>
    <w:rsid w:val="00442A98"/>
    <w:rsid w:val="00452C1D"/>
    <w:rsid w:val="00456E6A"/>
    <w:rsid w:val="00467AE3"/>
    <w:rsid w:val="00481EEB"/>
    <w:rsid w:val="004A1863"/>
    <w:rsid w:val="004B0AD2"/>
    <w:rsid w:val="004B2D33"/>
    <w:rsid w:val="004B67F6"/>
    <w:rsid w:val="004B762E"/>
    <w:rsid w:val="004C1440"/>
    <w:rsid w:val="004D144F"/>
    <w:rsid w:val="004D599B"/>
    <w:rsid w:val="004E0B80"/>
    <w:rsid w:val="004E3790"/>
    <w:rsid w:val="00520103"/>
    <w:rsid w:val="005245CA"/>
    <w:rsid w:val="00535243"/>
    <w:rsid w:val="00557133"/>
    <w:rsid w:val="00574D0E"/>
    <w:rsid w:val="00574E3C"/>
    <w:rsid w:val="00580EB7"/>
    <w:rsid w:val="0059175F"/>
    <w:rsid w:val="005B3F88"/>
    <w:rsid w:val="005C1637"/>
    <w:rsid w:val="005C412D"/>
    <w:rsid w:val="005C601C"/>
    <w:rsid w:val="005D3EBD"/>
    <w:rsid w:val="00602C44"/>
    <w:rsid w:val="006325E9"/>
    <w:rsid w:val="00645424"/>
    <w:rsid w:val="00651024"/>
    <w:rsid w:val="0067018A"/>
    <w:rsid w:val="0068457B"/>
    <w:rsid w:val="006A4C36"/>
    <w:rsid w:val="006A649F"/>
    <w:rsid w:val="006F1F3D"/>
    <w:rsid w:val="00706C87"/>
    <w:rsid w:val="00710297"/>
    <w:rsid w:val="00715192"/>
    <w:rsid w:val="007379BE"/>
    <w:rsid w:val="0075297B"/>
    <w:rsid w:val="00767C50"/>
    <w:rsid w:val="00795EC2"/>
    <w:rsid w:val="00797634"/>
    <w:rsid w:val="007A26E9"/>
    <w:rsid w:val="007A29E9"/>
    <w:rsid w:val="007C6C94"/>
    <w:rsid w:val="007D42CA"/>
    <w:rsid w:val="007E0516"/>
    <w:rsid w:val="007E4EF6"/>
    <w:rsid w:val="007F1FCC"/>
    <w:rsid w:val="007F56A7"/>
    <w:rsid w:val="00827C4E"/>
    <w:rsid w:val="00833D12"/>
    <w:rsid w:val="0084052C"/>
    <w:rsid w:val="008444D2"/>
    <w:rsid w:val="00856071"/>
    <w:rsid w:val="00875AFB"/>
    <w:rsid w:val="0088451B"/>
    <w:rsid w:val="008B5E46"/>
    <w:rsid w:val="008C68E2"/>
    <w:rsid w:val="008C6F4E"/>
    <w:rsid w:val="008D132E"/>
    <w:rsid w:val="008D5015"/>
    <w:rsid w:val="008E16C6"/>
    <w:rsid w:val="009015CC"/>
    <w:rsid w:val="009118CD"/>
    <w:rsid w:val="009328A2"/>
    <w:rsid w:val="00951227"/>
    <w:rsid w:val="009635BD"/>
    <w:rsid w:val="00963DAD"/>
    <w:rsid w:val="00964D1D"/>
    <w:rsid w:val="00965912"/>
    <w:rsid w:val="009843EB"/>
    <w:rsid w:val="00990DFF"/>
    <w:rsid w:val="0099545E"/>
    <w:rsid w:val="009B5DC4"/>
    <w:rsid w:val="009C76E6"/>
    <w:rsid w:val="009D42D3"/>
    <w:rsid w:val="00A0213B"/>
    <w:rsid w:val="00A16897"/>
    <w:rsid w:val="00A172E1"/>
    <w:rsid w:val="00A22CC3"/>
    <w:rsid w:val="00A47E4A"/>
    <w:rsid w:val="00A61E1E"/>
    <w:rsid w:val="00A81A4C"/>
    <w:rsid w:val="00AA01BB"/>
    <w:rsid w:val="00AA2E8C"/>
    <w:rsid w:val="00AC2FD0"/>
    <w:rsid w:val="00AC6ACC"/>
    <w:rsid w:val="00AD2361"/>
    <w:rsid w:val="00AF7778"/>
    <w:rsid w:val="00B04681"/>
    <w:rsid w:val="00B17A52"/>
    <w:rsid w:val="00B406C1"/>
    <w:rsid w:val="00B62017"/>
    <w:rsid w:val="00B7299D"/>
    <w:rsid w:val="00BA34CB"/>
    <w:rsid w:val="00BB3361"/>
    <w:rsid w:val="00BE048E"/>
    <w:rsid w:val="00BF1305"/>
    <w:rsid w:val="00BF4284"/>
    <w:rsid w:val="00C03256"/>
    <w:rsid w:val="00C139F5"/>
    <w:rsid w:val="00C3681B"/>
    <w:rsid w:val="00C54B5B"/>
    <w:rsid w:val="00C5733B"/>
    <w:rsid w:val="00C86A29"/>
    <w:rsid w:val="00C91A06"/>
    <w:rsid w:val="00CA24B5"/>
    <w:rsid w:val="00CA2FB5"/>
    <w:rsid w:val="00CB1A93"/>
    <w:rsid w:val="00CC31C7"/>
    <w:rsid w:val="00CC411E"/>
    <w:rsid w:val="00CD2E11"/>
    <w:rsid w:val="00CD7044"/>
    <w:rsid w:val="00CE07E5"/>
    <w:rsid w:val="00CF1A75"/>
    <w:rsid w:val="00D17482"/>
    <w:rsid w:val="00D22B6F"/>
    <w:rsid w:val="00D36FAC"/>
    <w:rsid w:val="00D43D0D"/>
    <w:rsid w:val="00D47777"/>
    <w:rsid w:val="00D678F2"/>
    <w:rsid w:val="00D80263"/>
    <w:rsid w:val="00D86E2D"/>
    <w:rsid w:val="00DA20A5"/>
    <w:rsid w:val="00DA64BA"/>
    <w:rsid w:val="00DB10C4"/>
    <w:rsid w:val="00DC2FE9"/>
    <w:rsid w:val="00DC6919"/>
    <w:rsid w:val="00DE7A05"/>
    <w:rsid w:val="00E158B8"/>
    <w:rsid w:val="00E15EC4"/>
    <w:rsid w:val="00E40AF6"/>
    <w:rsid w:val="00E41987"/>
    <w:rsid w:val="00E463D4"/>
    <w:rsid w:val="00E9457A"/>
    <w:rsid w:val="00E948A2"/>
    <w:rsid w:val="00E9514C"/>
    <w:rsid w:val="00EA6948"/>
    <w:rsid w:val="00EA720B"/>
    <w:rsid w:val="00EC31F5"/>
    <w:rsid w:val="00EE1921"/>
    <w:rsid w:val="00F1134E"/>
    <w:rsid w:val="00F30509"/>
    <w:rsid w:val="00F3117C"/>
    <w:rsid w:val="00F34D12"/>
    <w:rsid w:val="00F368DD"/>
    <w:rsid w:val="00F43791"/>
    <w:rsid w:val="00F4426E"/>
    <w:rsid w:val="00F66366"/>
    <w:rsid w:val="00F756BD"/>
    <w:rsid w:val="00FA5423"/>
    <w:rsid w:val="00FC1EDA"/>
    <w:rsid w:val="00FD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B2A16"/>
  <w15:chartTrackingRefBased/>
  <w15:docId w15:val="{D2CE0B3E-B55C-7743-838B-00C8A62D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7E4A"/>
  </w:style>
  <w:style w:type="paragraph" w:styleId="berschrift1">
    <w:name w:val="heading 1"/>
    <w:basedOn w:val="Standard"/>
    <w:next w:val="Standard"/>
    <w:link w:val="berschrift1Zchn"/>
    <w:uiPriority w:val="9"/>
    <w:qFormat/>
    <w:rsid w:val="00D36F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A47E4A"/>
    <w:pPr>
      <w:keepNext/>
      <w:keepLines/>
      <w:tabs>
        <w:tab w:val="num" w:pos="576"/>
      </w:tabs>
      <w:spacing w:before="240" w:after="360"/>
      <w:ind w:left="576" w:hanging="576"/>
      <w:outlineLvl w:val="1"/>
    </w:pPr>
    <w:rPr>
      <w:rFonts w:ascii="Arial" w:hAnsi="Arial"/>
      <w:b/>
      <w:sz w:val="22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36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36F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36F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6FA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6FA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6FA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6FA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A47E4A"/>
    <w:rPr>
      <w:rFonts w:ascii="Arial" w:hAnsi="Arial"/>
      <w:b/>
      <w:sz w:val="22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6F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36FA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36F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36FA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6FA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6FA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6F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6F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36FAC"/>
    <w:pPr>
      <w:spacing w:after="200"/>
    </w:pPr>
    <w:rPr>
      <w:i/>
      <w:iCs/>
      <w:color w:val="44546A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D36FA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36F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36FA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36FAC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Fett">
    <w:name w:val="Strong"/>
    <w:basedOn w:val="Absatz-Standardschriftart"/>
    <w:qFormat/>
    <w:rsid w:val="00A47E4A"/>
    <w:rPr>
      <w:b/>
      <w:bCs/>
    </w:rPr>
  </w:style>
  <w:style w:type="character" w:styleId="Hervorhebung">
    <w:name w:val="Emphasis"/>
    <w:uiPriority w:val="20"/>
    <w:qFormat/>
    <w:rsid w:val="00D36FAC"/>
    <w:rPr>
      <w:i/>
      <w:iCs/>
    </w:rPr>
  </w:style>
  <w:style w:type="paragraph" w:styleId="KeinLeerraum">
    <w:name w:val="No Spacing"/>
    <w:basedOn w:val="Standard"/>
    <w:link w:val="KeinLeerraumZchn"/>
    <w:uiPriority w:val="1"/>
    <w:qFormat/>
    <w:rsid w:val="00D36FAC"/>
  </w:style>
  <w:style w:type="character" w:customStyle="1" w:styleId="KeinLeerraumZchn">
    <w:name w:val="Kein Leerraum Zchn"/>
    <w:basedOn w:val="Absatz-Standardschriftart"/>
    <w:link w:val="KeinLeerraum"/>
    <w:uiPriority w:val="1"/>
    <w:rsid w:val="00D36FAC"/>
  </w:style>
  <w:style w:type="paragraph" w:styleId="Listenabsatz">
    <w:name w:val="List Paragraph"/>
    <w:basedOn w:val="Standard"/>
    <w:uiPriority w:val="34"/>
    <w:qFormat/>
    <w:rsid w:val="00A47E4A"/>
    <w:pPr>
      <w:suppressAutoHyphens/>
      <w:autoSpaceDN w:val="0"/>
      <w:spacing w:after="120" w:line="360" w:lineRule="auto"/>
      <w:ind w:left="720"/>
      <w:textAlignment w:val="baseline"/>
    </w:pPr>
    <w:rPr>
      <w:rFonts w:ascii="Arial" w:hAnsi="Arial" w:cs="Calibri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D36FA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36FAC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36FA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36FAC"/>
    <w:rPr>
      <w:i/>
      <w:iCs/>
      <w:color w:val="4472C4" w:themeColor="accent1"/>
    </w:rPr>
  </w:style>
  <w:style w:type="character" w:styleId="SchwacheHervorhebung">
    <w:name w:val="Subtle Emphasis"/>
    <w:uiPriority w:val="19"/>
    <w:qFormat/>
    <w:rsid w:val="00D36FAC"/>
    <w:rPr>
      <w:i/>
      <w:iCs/>
      <w:color w:val="404040" w:themeColor="text1" w:themeTint="BF"/>
    </w:rPr>
  </w:style>
  <w:style w:type="character" w:styleId="IntensiveHervorhebung">
    <w:name w:val="Intense Emphasis"/>
    <w:uiPriority w:val="21"/>
    <w:qFormat/>
    <w:rsid w:val="00D36FAC"/>
    <w:rPr>
      <w:i/>
      <w:iCs/>
      <w:color w:val="4472C4" w:themeColor="accent1"/>
    </w:rPr>
  </w:style>
  <w:style w:type="character" w:styleId="SchwacherVerweis">
    <w:name w:val="Subtle Reference"/>
    <w:uiPriority w:val="31"/>
    <w:qFormat/>
    <w:rsid w:val="00D36FAC"/>
    <w:rPr>
      <w:smallCaps/>
      <w:color w:val="5A5A5A" w:themeColor="text1" w:themeTint="A5"/>
    </w:rPr>
  </w:style>
  <w:style w:type="character" w:styleId="IntensiverVerweis">
    <w:name w:val="Intense Reference"/>
    <w:uiPriority w:val="32"/>
    <w:qFormat/>
    <w:rsid w:val="00D36FAC"/>
    <w:rPr>
      <w:b/>
      <w:bCs/>
      <w:smallCaps/>
      <w:color w:val="4472C4" w:themeColor="accent1"/>
      <w:spacing w:val="5"/>
    </w:rPr>
  </w:style>
  <w:style w:type="character" w:styleId="Buchtitel">
    <w:name w:val="Book Title"/>
    <w:uiPriority w:val="33"/>
    <w:qFormat/>
    <w:rsid w:val="00D36FAC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36FAC"/>
    <w:pPr>
      <w:outlineLvl w:val="9"/>
    </w:pPr>
  </w:style>
  <w:style w:type="paragraph" w:styleId="berarbeitung">
    <w:name w:val="Revision"/>
    <w:hidden/>
    <w:uiPriority w:val="99"/>
    <w:semiHidden/>
    <w:rsid w:val="003A4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51cd3a-a024-48e1-adaa-ee477ae21c34" xsi:nil="true"/>
    <lcf76f155ced4ddcb4097134ff3c332f xmlns="165700e7-55b9-4b03-8eb5-7b4a7b97d39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99E53BEE120D4BA68419B6B483718B" ma:contentTypeVersion="20" ma:contentTypeDescription="Create a new document." ma:contentTypeScope="" ma:versionID="9f29e09d889e12dd03a4a7d940221c8e">
  <xsd:schema xmlns:xsd="http://www.w3.org/2001/XMLSchema" xmlns:xs="http://www.w3.org/2001/XMLSchema" xmlns:p="http://schemas.microsoft.com/office/2006/metadata/properties" xmlns:ns1="http://schemas.microsoft.com/sharepoint/v3" xmlns:ns2="165700e7-55b9-4b03-8eb5-7b4a7b97d391" xmlns:ns3="7c51cd3a-a024-48e1-adaa-ee477ae21c34" targetNamespace="http://schemas.microsoft.com/office/2006/metadata/properties" ma:root="true" ma:fieldsID="1592fed72308f6473ea7c9762cabecbc" ns1:_="" ns2:_="" ns3:_="">
    <xsd:import namespace="http://schemas.microsoft.com/sharepoint/v3"/>
    <xsd:import namespace="165700e7-55b9-4b03-8eb5-7b4a7b97d391"/>
    <xsd:import namespace="7c51cd3a-a024-48e1-adaa-ee477ae21c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5700e7-55b9-4b03-8eb5-7b4a7b97d3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4b4485c-0b53-455d-9b7f-8613ba3196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1cd3a-a024-48e1-adaa-ee477ae21c3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4efd451-3e81-4b44-9f16-7435c7f17375}" ma:internalName="TaxCatchAll" ma:showField="CatchAllData" ma:web="7c51cd3a-a024-48e1-adaa-ee477ae21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E4EC55-CBA3-4DB7-A42F-BBC787E605BA}">
  <ds:schemaRefs>
    <ds:schemaRef ds:uri="http://schemas.microsoft.com/office/2006/metadata/properties"/>
    <ds:schemaRef ds:uri="http://schemas.microsoft.com/office/infopath/2007/PartnerControls"/>
    <ds:schemaRef ds:uri="f34fe6d7-16d6-4562-badf-84898ee0c9aa"/>
    <ds:schemaRef ds:uri="27d7660e-fc51-44ef-a5cc-1017076a521e"/>
    <ds:schemaRef ds:uri="7c51cd3a-a024-48e1-adaa-ee477ae21c34"/>
    <ds:schemaRef ds:uri="165700e7-55b9-4b03-8eb5-7b4a7b97d39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BCAE370-E00A-4515-ABAD-CE5FA698D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0B7923-A92F-4189-AC60-F25808F22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65700e7-55b9-4b03-8eb5-7b4a7b97d391"/>
    <ds:schemaRef ds:uri="7c51cd3a-a024-48e1-adaa-ee477ae21c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Stumpp</dc:creator>
  <cp:keywords/>
  <dc:description/>
  <cp:lastModifiedBy>Alicia Wüstner</cp:lastModifiedBy>
  <cp:revision>9</cp:revision>
  <cp:lastPrinted>2024-01-25T15:41:00Z</cp:lastPrinted>
  <dcterms:created xsi:type="dcterms:W3CDTF">2024-01-26T12:06:00Z</dcterms:created>
  <dcterms:modified xsi:type="dcterms:W3CDTF">2024-02-05T09:59:00Z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0x010100F799E53BEE120D4BA68419B6B483718B</vt:lpwstr>
  </property>
  <property fmtid="{D5CDD505-2E9C-101B-9397-08002B2CF9AE}" pid="3" name="MediaServiceImageTags">
    <vt:lpwstr/>
  </property>
</Properties>
</file>